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A9712D" w:rsidP="48D440BD" w:rsidRDefault="002061F6" w14:paraId="2E6D2D70" wp14:textId="15D292A1">
      <w:pPr>
        <w:pStyle w:val="Title"/>
        <w:spacing w:before="0" w:beforeAutospacing="off" w:line="240" w:lineRule="auto"/>
        <w:jc w:val="center"/>
        <w:rPr>
          <w:sz w:val="48"/>
          <w:szCs w:val="48"/>
          <w:lang w:val="en-US"/>
        </w:rPr>
      </w:pPr>
      <w:bookmarkStart w:name="_heading=h.tmy6zg7bk98u" w:id="0"/>
      <w:bookmarkEnd w:id="0"/>
      <w:r w:rsidRPr="48D440BD" w:rsidR="002061F6">
        <w:rPr>
          <w:sz w:val="48"/>
          <w:szCs w:val="48"/>
          <w:lang w:val="en-US"/>
        </w:rPr>
        <w:t xml:space="preserve">Jefferson County Opioid Settlement </w:t>
      </w:r>
      <w:r w:rsidRPr="48D440BD" w:rsidR="002061F6">
        <w:rPr>
          <w:sz w:val="48"/>
          <w:szCs w:val="48"/>
          <w:lang w:val="en-US"/>
        </w:rPr>
        <w:t>Funding</w:t>
      </w:r>
    </w:p>
    <w:p xmlns:wp14="http://schemas.microsoft.com/office/word/2010/wordml" w:rsidR="00A9712D" w:rsidP="48D440BD" w:rsidRDefault="002061F6" w14:paraId="672A6659" wp14:textId="62F12258">
      <w:pPr>
        <w:pStyle w:val="Heading1"/>
        <w:spacing w:before="0" w:beforeAutospacing="off" w:line="240" w:lineRule="auto"/>
        <w:jc w:val="center"/>
        <w:rPr>
          <w:color w:val="2F5496" w:themeColor="accent1" w:themeTint="FF" w:themeShade="BF"/>
          <w:sz w:val="40"/>
          <w:szCs w:val="40"/>
        </w:rPr>
      </w:pPr>
      <w:bookmarkStart w:name="_heading=h.lzrfqxvvivk9" w:id="1"/>
      <w:bookmarkEnd w:id="1"/>
      <w:r w:rsidRPr="48D440BD" w:rsidR="002061F6">
        <w:rPr>
          <w:color w:val="2F5496" w:themeColor="accent1" w:themeTint="FF" w:themeShade="BF"/>
          <w:sz w:val="40"/>
          <w:szCs w:val="40"/>
        </w:rPr>
        <w:t>202</w:t>
      </w:r>
      <w:r w:rsidRPr="48D440BD" w:rsidR="31A7ECBD">
        <w:rPr>
          <w:color w:val="2F5496" w:themeColor="accent1" w:themeTint="FF" w:themeShade="BF"/>
          <w:sz w:val="40"/>
          <w:szCs w:val="40"/>
        </w:rPr>
        <w:t>6</w:t>
      </w:r>
      <w:r w:rsidRPr="48D440BD" w:rsidR="002061F6">
        <w:rPr>
          <w:color w:val="2F5496" w:themeColor="accent1" w:themeTint="FF" w:themeShade="BF"/>
          <w:sz w:val="40"/>
          <w:szCs w:val="40"/>
        </w:rPr>
        <w:t xml:space="preserve"> Announcement of Funding</w:t>
      </w:r>
    </w:p>
    <w:p xmlns:wp14="http://schemas.microsoft.com/office/word/2010/wordml" w:rsidR="00A9712D" w:rsidP="48D440BD" w:rsidRDefault="002061F6" w14:paraId="2A554F54" wp14:textId="61A61469">
      <w:pPr>
        <w:keepNext w:val="1"/>
        <w:keepLines w:val="1"/>
        <w:spacing w:before="280" w:after="80"/>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002061F6">
        <w:rPr>
          <w:lang w:val="en-US"/>
        </w:rPr>
        <w:t xml:space="preserve">Due to the extensive damage and loss of life caused by the opioid crisis that was brought on by the unethical and over-prescribing of opioid medications, the state of Tennessee will be receiving over </w:t>
      </w:r>
      <w:r w:rsidRPr="48D440BD" w:rsidR="002061F6">
        <w:rPr>
          <w:lang w:val="en-US"/>
        </w:rPr>
        <w:t>$1 billion</w:t>
      </w:r>
      <w:r w:rsidRPr="48D440BD" w:rsidR="002061F6">
        <w:rPr>
          <w:lang w:val="en-US"/>
        </w:rPr>
        <w:t xml:space="preserve"> over 18 years in settlement funds from several large corporations. Jefferson County has been </w:t>
      </w:r>
      <w:r w:rsidRPr="48D440BD" w:rsidR="002061F6">
        <w:rPr>
          <w:lang w:val="en-US"/>
        </w:rPr>
        <w:t>allocated</w:t>
      </w:r>
      <w:r w:rsidRPr="48D440BD" w:rsidR="002061F6">
        <w:rPr>
          <w:lang w:val="en-US"/>
        </w:rPr>
        <w:t xml:space="preserve"> a </w:t>
      </w:r>
      <w:r w:rsidRPr="48D440BD" w:rsidR="002061F6">
        <w:rPr>
          <w:lang w:val="en-US"/>
        </w:rPr>
        <w:t>portion</w:t>
      </w:r>
      <w:r w:rsidRPr="48D440BD" w:rsidR="002061F6">
        <w:rPr>
          <w:lang w:val="en-US"/>
        </w:rPr>
        <w:t xml:space="preserve"> of these funds, which will be received in annual payments. The County has </w:t>
      </w:r>
      <w:r w:rsidRPr="48D440BD" w:rsidR="002061F6">
        <w:rPr>
          <w:lang w:val="en-US"/>
        </w:rPr>
        <w:t>established</w:t>
      </w:r>
      <w:r w:rsidRPr="48D440BD" w:rsidR="002061F6">
        <w:rPr>
          <w:lang w:val="en-US"/>
        </w:rPr>
        <w:t xml:space="preserve"> the Jefferson County Opioid Board to oversee the spending of these funds to ensure they are used to re</w:t>
      </w:r>
      <w:r w:rsidRPr="48D440BD" w:rsidR="002061F6">
        <w:rPr>
          <w:lang w:val="en-US"/>
        </w:rPr>
        <w:t xml:space="preserve">mediate the opioid crisis and save lives. The Board will invite community organizations to apply for these funds annually. </w:t>
      </w:r>
    </w:p>
    <w:p xmlns:wp14="http://schemas.microsoft.com/office/word/2010/wordml" w:rsidR="00A9712D" w:rsidP="48D440BD" w:rsidRDefault="002061F6" w14:paraId="2A4319FC" wp14:textId="5D643E92">
      <w:pPr>
        <w:keepNext w:val="1"/>
        <w:keepLines w:val="1"/>
        <w:spacing w:before="280" w:after="80"/>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US"/>
        </w:rPr>
        <w:t xml:space="preserve">Availability of </w:t>
      </w: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US"/>
        </w:rPr>
        <w:t>Funds</w:t>
      </w:r>
    </w:p>
    <w:p xmlns:wp14="http://schemas.microsoft.com/office/word/2010/wordml" w:rsidR="00A9712D" w:rsidP="48D440BD" w:rsidRDefault="002061F6" w14:paraId="4C9C3AE5" wp14:textId="260E284B">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The selection process for funding will utilize a competitive process, and the number of awards will be dependent on the amount of funds available for annual allocation. The amount of funds available and dates of application submissions and awards will differ annually. The amount of funds available for the 2026 funding cycle will be </w:t>
      </w:r>
      <w:r w:rsidRPr="48D440BD" w:rsidR="484FA3D0">
        <w:rPr>
          <w:rFonts w:ascii="Arial" w:hAnsi="Arial" w:eastAsia="Arial" w:cs="Arial"/>
          <w:b w:val="1"/>
          <w:bCs w:val="1"/>
          <w:i w:val="0"/>
          <w:iCs w:val="0"/>
          <w:caps w:val="0"/>
          <w:smallCaps w:val="0"/>
          <w:noProof w:val="0"/>
          <w:color w:val="000000" w:themeColor="text1" w:themeTint="FF" w:themeShade="FF"/>
          <w:sz w:val="22"/>
          <w:szCs w:val="22"/>
          <w:lang w:val="en-US"/>
        </w:rPr>
        <w:t>$191,510.07</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and proposals will be accepted between </w:t>
      </w:r>
      <w:r w:rsidRPr="48D440BD" w:rsidR="484FA3D0">
        <w:rPr>
          <w:rFonts w:ascii="Arial" w:hAnsi="Arial" w:eastAsia="Arial" w:cs="Arial"/>
          <w:b w:val="1"/>
          <w:bCs w:val="1"/>
          <w:i w:val="0"/>
          <w:iCs w:val="0"/>
          <w:caps w:val="0"/>
          <w:smallCaps w:val="0"/>
          <w:noProof w:val="0"/>
          <w:color w:val="000000" w:themeColor="text1" w:themeTint="FF" w:themeShade="FF"/>
          <w:sz w:val="22"/>
          <w:szCs w:val="22"/>
          <w:lang w:val="en-US"/>
        </w:rPr>
        <w:t>September 1st – October 15th, 2025.</w:t>
      </w:r>
    </w:p>
    <w:p xmlns:wp14="http://schemas.microsoft.com/office/word/2010/wordml" w:rsidR="00A9712D" w:rsidP="48D440BD" w:rsidRDefault="002061F6" w14:paraId="0B8F8152" wp14:textId="79AD9CA1">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xml:space="preserve"> </w:t>
      </w:r>
    </w:p>
    <w:p xmlns:wp14="http://schemas.microsoft.com/office/word/2010/wordml" w:rsidR="00A9712D" w:rsidP="48D440BD" w:rsidRDefault="002061F6" w14:paraId="062DA69D" wp14:textId="0EA43907">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Up to 20% of the available funds can be held back at the discretion of the Jefferson County Opioid Board each funding cycle for urgent needs that may arise between annual funding periods. If the holdback funds are not allocated prior to the next funding cycle, they will be included in the total amount available for distribution. </w:t>
      </w:r>
    </w:p>
    <w:p xmlns:wp14="http://schemas.microsoft.com/office/word/2010/wordml" w:rsidR="00A9712D" w:rsidP="48D440BD" w:rsidRDefault="002061F6" w14:paraId="6F473361" wp14:textId="26E397B3">
      <w:pPr>
        <w:pStyle w:val="Heading3"/>
        <w:keepNext w:val="1"/>
        <w:keepLines w:val="1"/>
        <w:spacing w:before="280" w:after="80"/>
        <w:rPr>
          <w:rFonts w:ascii="Arial" w:hAnsi="Arial" w:eastAsia="Arial" w:cs="Arial"/>
          <w:b w:val="1"/>
          <w:bCs w:val="1"/>
          <w:i w:val="0"/>
          <w:iCs w:val="0"/>
          <w:caps w:val="0"/>
          <w:smallCaps w:val="0"/>
          <w:noProof w:val="0"/>
          <w:color w:val="000000" w:themeColor="text1" w:themeTint="FF" w:themeShade="F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
        </w:rPr>
        <w:t>Eligibility</w:t>
      </w:r>
      <w:r w:rsidRPr="48D440BD" w:rsidR="484FA3D0">
        <w:rPr>
          <w:rFonts w:ascii="Arial" w:hAnsi="Arial" w:eastAsia="Arial" w:cs="Arial"/>
          <w:b w:val="1"/>
          <w:bCs w:val="1"/>
          <w:i w:val="0"/>
          <w:iCs w:val="0"/>
          <w:caps w:val="0"/>
          <w:smallCaps w:val="0"/>
          <w:noProof w:val="0"/>
          <w:color w:val="000000" w:themeColor="text1" w:themeTint="FF" w:themeShade="FF"/>
          <w:sz w:val="28"/>
          <w:szCs w:val="28"/>
          <w:lang w:val="en"/>
        </w:rPr>
        <w:t xml:space="preserve"> </w:t>
      </w:r>
    </w:p>
    <w:p xmlns:wp14="http://schemas.microsoft.com/office/word/2010/wordml" w:rsidR="00A9712D" w:rsidP="48D440BD" w:rsidRDefault="002061F6" w14:paraId="456A505B" wp14:textId="38AAB144">
      <w:pPr>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will be accepted from any organization that serves residents of Jefferson County but will only be distributed to those that provide services that fall within the approved remediation uses set forth by the TN Opioid Abatement Council, listed below in Allowable Uses of Funds and outlined in </w:t>
      </w:r>
      <w:hyperlink r:id="Rafc7471df3394936">
        <w:r w:rsidRPr="48D440BD" w:rsidR="484FA3D0">
          <w:rPr>
            <w:rStyle w:val="Hyperlink"/>
            <w:rFonts w:ascii="Arial" w:hAnsi="Arial" w:eastAsia="Arial" w:cs="Arial"/>
            <w:b w:val="0"/>
            <w:bCs w:val="0"/>
            <w:i w:val="0"/>
            <w:iCs w:val="0"/>
            <w:caps w:val="0"/>
            <w:smallCaps w:val="0"/>
            <w:strike w:val="0"/>
            <w:dstrike w:val="0"/>
            <w:noProof w:val="0"/>
            <w:color w:val="0563C1"/>
            <w:sz w:val="22"/>
            <w:szCs w:val="22"/>
            <w:u w:val="single"/>
            <w:lang w:val="en-US"/>
          </w:rPr>
          <w:t>Exhibit E</w:t>
        </w:r>
      </w:hyperlink>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If an applying organization is </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located</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outside of Jefferson County, funds will only be awarded to that organization if they are used to serve Jefferson County residents. The Jefferson County Opioid Board will dispense funds </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in accordance with</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all applicable rules and regulations that counties must adhere to when </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allocating</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funds to community organizations. </w:t>
      </w:r>
    </w:p>
    <w:p xmlns:wp14="http://schemas.microsoft.com/office/word/2010/wordml" w:rsidR="00A9712D" w:rsidP="48D440BD" w:rsidRDefault="002061F6" w14:paraId="69AC6A8A" wp14:textId="39D145D3">
      <w:pPr>
        <w:rPr>
          <w:rFonts w:ascii="Arial" w:hAnsi="Arial" w:eastAsia="Arial" w:cs="Arial"/>
          <w:b w:val="1"/>
          <w:bCs w:val="1"/>
          <w:i w:val="0"/>
          <w:iCs w:val="0"/>
          <w:caps w:val="0"/>
          <w:smallCaps w:val="0"/>
          <w:noProof w:val="0"/>
          <w:color w:val="2F5496" w:themeColor="accent1" w:themeTint="FF" w:themeShade="BF"/>
          <w:sz w:val="28"/>
          <w:szCs w:val="28"/>
          <w:lang w:val="en"/>
        </w:rPr>
      </w:pPr>
    </w:p>
    <w:p xmlns:wp14="http://schemas.microsoft.com/office/word/2010/wordml" w:rsidR="00A9712D" w:rsidP="48D440BD" w:rsidRDefault="002061F6" w14:paraId="1CEA7726" wp14:textId="5FF3341C">
      <w:pPr>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
        </w:rPr>
        <w:t>Required Documents for Application Submission</w:t>
      </w:r>
    </w:p>
    <w:p xmlns:wp14="http://schemas.microsoft.com/office/word/2010/wordml" w:rsidR="00A9712D" w:rsidP="48D440BD" w:rsidRDefault="002061F6" w14:paraId="10373BA1" wp14:textId="3766FCA5">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Proposals are due by </w:t>
      </w:r>
      <w:r w:rsidRPr="48D440BD" w:rsidR="484FA3D0">
        <w:rPr>
          <w:rFonts w:ascii="Arial" w:hAnsi="Arial" w:eastAsia="Arial" w:cs="Arial"/>
          <w:b w:val="1"/>
          <w:bCs w:val="1"/>
          <w:i w:val="0"/>
          <w:iCs w:val="0"/>
          <w:caps w:val="0"/>
          <w:smallCaps w:val="0"/>
          <w:noProof w:val="0"/>
          <w:color w:val="000000" w:themeColor="text1" w:themeTint="FF" w:themeShade="FF"/>
          <w:sz w:val="22"/>
          <w:szCs w:val="22"/>
          <w:lang w:val="en-US"/>
        </w:rPr>
        <w:t>October 15th, 2025, at 11:59 pm,</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and must be submitted to the Jefferson County Mayor’s Office by emailing </w:t>
      </w:r>
      <w:hyperlink r:id="Rb1624cffe00b4bc2">
        <w:r w:rsidRPr="48D440BD" w:rsidR="484FA3D0">
          <w:rPr>
            <w:rStyle w:val="Hyperlink"/>
            <w:rFonts w:ascii="Arial" w:hAnsi="Arial" w:eastAsia="Arial" w:cs="Arial"/>
            <w:b w:val="0"/>
            <w:bCs w:val="0"/>
            <w:i w:val="0"/>
            <w:iCs w:val="0"/>
            <w:caps w:val="0"/>
            <w:smallCaps w:val="0"/>
            <w:strike w:val="0"/>
            <w:dstrike w:val="0"/>
            <w:noProof w:val="0"/>
            <w:color w:val="0563C1"/>
            <w:sz w:val="22"/>
            <w:szCs w:val="22"/>
            <w:u w:val="single"/>
            <w:lang w:val="en-US"/>
          </w:rPr>
          <w:t>opioid@jeffersoncountytn.gov</w:t>
        </w:r>
      </w:hyperlink>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with the following required documents: </w:t>
      </w:r>
    </w:p>
    <w:p xmlns:wp14="http://schemas.microsoft.com/office/word/2010/wordml" w:rsidR="00A9712D" w:rsidP="48D440BD" w:rsidRDefault="002061F6" w14:paraId="161B9B05" wp14:textId="49D75BA3">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Application for funding with a completed budget and work plan</w:t>
      </w:r>
    </w:p>
    <w:p xmlns:wp14="http://schemas.microsoft.com/office/word/2010/wordml" w:rsidR="00A9712D" w:rsidP="48D440BD" w:rsidRDefault="002061F6" w14:paraId="7D1100BB" wp14:textId="1EB23448">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Current annual operating budget</w:t>
      </w:r>
    </w:p>
    <w:p xmlns:wp14="http://schemas.microsoft.com/office/word/2010/wordml" w:rsidR="00A9712D" w:rsidP="48D440BD" w:rsidRDefault="002061F6" w14:paraId="2DF117DD" wp14:textId="25FE935E">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xml:space="preserve">State certification, licensure, or accreditation if applicable  </w:t>
      </w:r>
    </w:p>
    <w:p xmlns:wp14="http://schemas.microsoft.com/office/word/2010/wordml" w:rsidR="00A9712D" w:rsidP="48D440BD" w:rsidRDefault="002061F6" w14:paraId="23F9F94A" wp14:textId="1D34D92F">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xml:space="preserve">Letters of support from any project partners or collaborators if applicable </w:t>
      </w:r>
    </w:p>
    <w:p xmlns:wp14="http://schemas.microsoft.com/office/word/2010/wordml" w:rsidR="00A9712D" w:rsidP="48D440BD" w:rsidRDefault="002061F6" w14:paraId="6FD1BB9E" wp14:textId="29BBE1C3">
      <w:pPr>
        <w:pStyle w:val="Heading3"/>
        <w:keepNext w:val="1"/>
        <w:keepLines w:val="1"/>
        <w:spacing w:before="280" w:after="80"/>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US"/>
        </w:rPr>
        <w:t xml:space="preserve">Selection and Award Process </w:t>
      </w:r>
    </w:p>
    <w:p xmlns:wp14="http://schemas.microsoft.com/office/word/2010/wordml" w:rsidR="00A9712D" w:rsidP="48D440BD" w:rsidRDefault="002061F6" w14:paraId="7BD8C391" wp14:textId="2B81611B">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The Jefferson County Opioid Board will review and score all applications received. The board will consider scores and along with other factors to make funding decisions. These factors may include county priorities, community needs, funds available, cost-effectiveness, and federal and state regulations. If the total amount requested is higher than the total amount available for distribution, applicants may be contacted to discuss possible project and/or budget revisions. </w:t>
      </w:r>
    </w:p>
    <w:p xmlns:wp14="http://schemas.microsoft.com/office/word/2010/wordml" w:rsidR="00A9712D" w:rsidP="48D440BD" w:rsidRDefault="002061F6" w14:paraId="6C2FA3B9" wp14:textId="66DD2849">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R="00A9712D" w:rsidP="48D440BD" w:rsidRDefault="002061F6" w14:paraId="454D4037" wp14:textId="45D340EE">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The County Mayor and Jefferson County Commission will have final approval of any funding recommendations provided by the Jefferson County Opioid Board.</w:t>
      </w:r>
    </w:p>
    <w:p xmlns:wp14="http://schemas.microsoft.com/office/word/2010/wordml" w:rsidR="00A9712D" w:rsidP="48D440BD" w:rsidRDefault="002061F6" w14:paraId="228E317D" wp14:textId="2B026F40">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R="00A9712D" w:rsidP="48D440BD" w:rsidRDefault="002061F6" w14:paraId="4F227736" wp14:textId="1F9CCA21">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xml:space="preserve">Notice of award is expected to occur by </w:t>
      </w:r>
      <w:r w:rsidRPr="48D440BD" w:rsidR="484FA3D0">
        <w:rPr>
          <w:rFonts w:ascii="Arial" w:hAnsi="Arial" w:eastAsia="Arial" w:cs="Arial"/>
          <w:b w:val="1"/>
          <w:bCs w:val="1"/>
          <w:i w:val="0"/>
          <w:iCs w:val="0"/>
          <w:caps w:val="0"/>
          <w:smallCaps w:val="0"/>
          <w:noProof w:val="0"/>
          <w:color w:val="000000" w:themeColor="text1" w:themeTint="FF" w:themeShade="FF"/>
          <w:sz w:val="22"/>
          <w:szCs w:val="22"/>
          <w:lang w:val="en"/>
        </w:rPr>
        <w:t>December 1st, 2025</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xml:space="preserve">. Following the notice of award, the organizations will be contacted to discuss the contract process and specific metrics that must be reported back to the county. </w:t>
      </w:r>
    </w:p>
    <w:p xmlns:wp14="http://schemas.microsoft.com/office/word/2010/wordml" w:rsidR="00A9712D" w:rsidP="48D440BD" w:rsidRDefault="002061F6" w14:paraId="09CE76EB" wp14:textId="63F15ACE">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R="00A9712D" w:rsidP="48D440BD" w:rsidRDefault="002061F6" w14:paraId="56A03BF0" wp14:textId="0872D7ED">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The funding period will be </w:t>
      </w:r>
      <w:r w:rsidRPr="48D440BD" w:rsidR="484FA3D0">
        <w:rPr>
          <w:rFonts w:ascii="Arial" w:hAnsi="Arial" w:eastAsia="Arial" w:cs="Arial"/>
          <w:b w:val="0"/>
          <w:bCs w:val="0"/>
          <w:i w:val="1"/>
          <w:iCs w:val="1"/>
          <w:caps w:val="0"/>
          <w:smallCaps w:val="0"/>
          <w:noProof w:val="0"/>
          <w:color w:val="000000" w:themeColor="text1" w:themeTint="FF" w:themeShade="FF"/>
          <w:sz w:val="22"/>
          <w:szCs w:val="22"/>
          <w:lang w:val="en-US"/>
        </w:rPr>
        <w:t>12 months in duration</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beginning </w:t>
      </w:r>
      <w:r w:rsidRPr="48D440BD" w:rsidR="484FA3D0">
        <w:rPr>
          <w:rFonts w:ascii="Arial" w:hAnsi="Arial" w:eastAsia="Arial" w:cs="Arial"/>
          <w:b w:val="1"/>
          <w:bCs w:val="1"/>
          <w:i w:val="0"/>
          <w:iCs w:val="0"/>
          <w:caps w:val="0"/>
          <w:smallCaps w:val="0"/>
          <w:noProof w:val="0"/>
          <w:color w:val="000000" w:themeColor="text1" w:themeTint="FF" w:themeShade="FF"/>
          <w:sz w:val="22"/>
          <w:szCs w:val="22"/>
          <w:lang w:val="en-US"/>
        </w:rPr>
        <w:t>January 1st, 2026,</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unless an alternative project start date is agreed upon by the awardee and Jefferson County finance director. </w:t>
      </w:r>
    </w:p>
    <w:p xmlns:wp14="http://schemas.microsoft.com/office/word/2010/wordml" w:rsidR="00A9712D" w:rsidP="48D440BD" w:rsidRDefault="002061F6" w14:paraId="72C51519" wp14:textId="229B93EA">
      <w:pPr>
        <w:pStyle w:val="Heading3"/>
        <w:keepNext w:val="1"/>
        <w:keepLines w:val="1"/>
        <w:spacing w:before="280" w:after="160" w:line="256" w:lineRule="auto"/>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
        </w:rPr>
        <w:t>Allowable Uses of Funds &amp; Funding Restrictions</w:t>
      </w:r>
    </w:p>
    <w:p xmlns:wp14="http://schemas.microsoft.com/office/word/2010/wordml" w:rsidR="00A9712D" w:rsidP="48D440BD" w:rsidRDefault="002061F6" w14:paraId="2A94DABD" wp14:textId="32AAB994">
      <w:p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Awarded funds cannot be used for administrative or indirect costs. Activities must meet the definition of opioid remediation, be evidence-based strategies or promising practices, and align with the core strategies and allowable uses outlined by</w:t>
      </w:r>
      <w:hyperlink r:id="Rc0c066779747485c">
        <w:r w:rsidRPr="48D440BD" w:rsidR="484FA3D0">
          <w:rPr>
            <w:rStyle w:val="Hyperlink"/>
            <w:rFonts w:ascii="Arial" w:hAnsi="Arial" w:eastAsia="Arial" w:cs="Arial"/>
            <w:b w:val="0"/>
            <w:bCs w:val="0"/>
            <w:i w:val="0"/>
            <w:iCs w:val="0"/>
            <w:caps w:val="0"/>
            <w:smallCaps w:val="0"/>
            <w:noProof w:val="0"/>
            <w:color w:val="000000" w:themeColor="text1" w:themeTint="FF" w:themeShade="FF"/>
            <w:sz w:val="22"/>
            <w:szCs w:val="22"/>
            <w:lang w:val="en"/>
          </w:rPr>
          <w:t xml:space="preserve"> </w:t>
        </w:r>
      </w:hyperlink>
      <w:hyperlink r:id="R13488ee50f4d4156">
        <w:r w:rsidRPr="48D440BD" w:rsidR="484FA3D0">
          <w:rPr>
            <w:rStyle w:val="Hyperlink"/>
            <w:rFonts w:ascii="Arial" w:hAnsi="Arial" w:eastAsia="Arial" w:cs="Arial"/>
            <w:b w:val="0"/>
            <w:bCs w:val="0"/>
            <w:i w:val="0"/>
            <w:iCs w:val="0"/>
            <w:caps w:val="0"/>
            <w:smallCaps w:val="0"/>
            <w:strike w:val="0"/>
            <w:dstrike w:val="0"/>
            <w:noProof w:val="0"/>
            <w:color w:val="1155CC"/>
            <w:sz w:val="22"/>
            <w:szCs w:val="22"/>
            <w:u w:val="single"/>
            <w:lang w:val="en"/>
          </w:rPr>
          <w:t>Exhibit E</w:t>
        </w:r>
      </w:hyperlink>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w:t>
      </w:r>
      <w:r w:rsidRPr="48D440BD" w:rsidR="484FA3D0">
        <w:rPr>
          <w:rFonts w:ascii="Arial" w:hAnsi="Arial" w:eastAsia="Arial" w:cs="Arial"/>
          <w:b w:val="0"/>
          <w:bCs w:val="0"/>
          <w:i w:val="0"/>
          <w:iCs w:val="0"/>
          <w:caps w:val="0"/>
          <w:smallCaps w:val="0"/>
          <w:noProof w:val="0"/>
          <w:color w:val="0563C1"/>
          <w:sz w:val="22"/>
          <w:szCs w:val="22"/>
          <w:vertAlign w:val="superscript"/>
          <w:lang w:val="en"/>
        </w:rPr>
        <w:t xml:space="preserve"> </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xml:space="preserve">The Tennessee Opioid Abatement Council (TN OAC) adjusted Exhibit E into the </w:t>
      </w:r>
      <w:hyperlink r:id="R95f6416065634e1e">
        <w:r w:rsidRPr="48D440BD" w:rsidR="484FA3D0">
          <w:rPr>
            <w:rStyle w:val="Hyperlink"/>
            <w:rFonts w:ascii="Arial" w:hAnsi="Arial" w:eastAsia="Arial" w:cs="Arial"/>
            <w:b w:val="0"/>
            <w:bCs w:val="0"/>
            <w:i w:val="0"/>
            <w:iCs w:val="0"/>
            <w:caps w:val="0"/>
            <w:smallCaps w:val="0"/>
            <w:strike w:val="0"/>
            <w:dstrike w:val="0"/>
            <w:noProof w:val="0"/>
            <w:color w:val="1155CC"/>
            <w:sz w:val="22"/>
            <w:szCs w:val="22"/>
            <w:u w:val="single"/>
            <w:lang w:val="en"/>
          </w:rPr>
          <w:t>Remediation List Strategies</w:t>
        </w:r>
      </w:hyperlink>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Organizations will be asked to use this document when applying and for reporting purposes if funded. Core strategies include:</w:t>
      </w:r>
    </w:p>
    <w:p xmlns:wp14="http://schemas.microsoft.com/office/word/2010/wordml" w:rsidR="00A9712D" w:rsidP="48D440BD" w:rsidRDefault="002061F6" w14:paraId="78CC46FC" wp14:textId="5C486417">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Naloxone or other FDA-approved drugs to reverse opioid overdoses</w:t>
      </w:r>
    </w:p>
    <w:p xmlns:wp14="http://schemas.microsoft.com/office/word/2010/wordml" w:rsidR="00A9712D" w:rsidP="48D440BD" w:rsidRDefault="002061F6" w14:paraId="5843A2E7" wp14:textId="747C829D">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Medication-assisted Treatment (MAT) distribution and other opioid-related treatment</w:t>
      </w:r>
    </w:p>
    <w:p xmlns:wp14="http://schemas.microsoft.com/office/word/2010/wordml" w:rsidR="00A9712D" w:rsidP="48D440BD" w:rsidRDefault="002061F6" w14:paraId="03725871" wp14:textId="1F1DD62D">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Address the needs of pregnant and postpartum women</w:t>
      </w:r>
    </w:p>
    <w:p xmlns:wp14="http://schemas.microsoft.com/office/word/2010/wordml" w:rsidR="00A9712D" w:rsidP="48D440BD" w:rsidRDefault="002061F6" w14:paraId="294C9A39" wp14:textId="0E518DE9">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Expanding treatment for Neonatal Abstinence Syndrome (NAS)</w:t>
      </w:r>
    </w:p>
    <w:p xmlns:wp14="http://schemas.microsoft.com/office/word/2010/wordml" w:rsidR="00A9712D" w:rsidP="48D440BD" w:rsidRDefault="002061F6" w14:paraId="69E9DAEB" wp14:textId="092122E2">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Expansion of warm hand-off programs and recovery services</w:t>
      </w:r>
    </w:p>
    <w:p xmlns:wp14="http://schemas.microsoft.com/office/word/2010/wordml" w:rsidR="00A9712D" w:rsidP="48D440BD" w:rsidRDefault="002061F6" w14:paraId="63F880DF" wp14:textId="7EF627DB">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Treatment for incarcerated population</w:t>
      </w:r>
    </w:p>
    <w:p xmlns:wp14="http://schemas.microsoft.com/office/word/2010/wordml" w:rsidR="00A9712D" w:rsidP="48D440BD" w:rsidRDefault="002061F6" w14:paraId="557B8EDF" wp14:textId="04991277">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Prevention programs</w:t>
      </w:r>
    </w:p>
    <w:p xmlns:wp14="http://schemas.microsoft.com/office/word/2010/wordml" w:rsidR="00A9712D" w:rsidP="48D440BD" w:rsidRDefault="002061F6" w14:paraId="7C9A030D" wp14:textId="55DF61B3">
      <w:pPr>
        <w:pStyle w:val="ListParagraph"/>
        <w:numPr>
          <w:ilvl w:val="0"/>
          <w:numId w:val="7"/>
        </w:numPr>
        <w:spacing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Expanding syringe service programs</w:t>
      </w:r>
    </w:p>
    <w:p xmlns:wp14="http://schemas.microsoft.com/office/word/2010/wordml" w:rsidR="00A9712D" w:rsidP="48D440BD" w:rsidRDefault="002061F6" w14:paraId="5E311B3F" wp14:textId="66BDB97C">
      <w:pPr>
        <w:pStyle w:val="ListParagraph"/>
        <w:numPr>
          <w:ilvl w:val="0"/>
          <w:numId w:val="7"/>
        </w:numPr>
        <w:spacing w:line="360" w:lineRule="auto"/>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Evidence-based data collection and research analyzing the effectiveness of the abatement strategies within the state</w:t>
      </w:r>
    </w:p>
    <w:p xmlns:wp14="http://schemas.microsoft.com/office/word/2010/wordml" w:rsidR="00A9712D" w:rsidP="48D440BD" w:rsidRDefault="002061F6" w14:paraId="70AF26C8" wp14:textId="06E92246">
      <w:pPr>
        <w:pStyle w:val="Normal"/>
        <w:spacing w:line="360" w:lineRule="auto"/>
        <w:ind w:left="0"/>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
        </w:rPr>
        <w:t xml:space="preserve">Requirements if Awarded Funding </w:t>
      </w:r>
    </w:p>
    <w:p xmlns:wp14="http://schemas.microsoft.com/office/word/2010/wordml" w:rsidR="00A9712D" w:rsidP="48D440BD" w:rsidRDefault="002061F6" w14:paraId="0700AAE1" wp14:textId="73DEEA80">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Organizations awarded funding are required to:</w:t>
      </w:r>
    </w:p>
    <w:p xmlns:wp14="http://schemas.microsoft.com/office/word/2010/wordml" w:rsidR="00A9712D" w:rsidP="48D440BD" w:rsidRDefault="002061F6" w14:paraId="00A6D7B6" wp14:textId="353BC309">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 xml:space="preserve">Utilize funds within the defined funding period as agreed upon in the contract. If those funds are not used as agreed in the contract the applicant may: </w:t>
      </w:r>
    </w:p>
    <w:p xmlns:wp14="http://schemas.microsoft.com/office/word/2010/wordml" w:rsidR="00A9712D" w:rsidP="48D440BD" w:rsidRDefault="002061F6" w14:paraId="0577931F" wp14:textId="74B25D28">
      <w:pPr>
        <w:pStyle w:val="ListParagraph"/>
        <w:numPr>
          <w:ilvl w:val="1"/>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Return any remaining funds to the Jefferson County Opioid Board at the end of the funding period, OR</w:t>
      </w:r>
    </w:p>
    <w:p xmlns:wp14="http://schemas.microsoft.com/office/word/2010/wordml" w:rsidR="00A9712D" w:rsidP="48D440BD" w:rsidRDefault="002061F6" w14:paraId="2B4C84FC" wp14:textId="5E36BC16">
      <w:pPr>
        <w:pStyle w:val="ListParagraph"/>
        <w:numPr>
          <w:ilvl w:val="1"/>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Request an extension to use the funds past the funding period, OR</w:t>
      </w:r>
    </w:p>
    <w:p xmlns:wp14="http://schemas.microsoft.com/office/word/2010/wordml" w:rsidR="00A9712D" w:rsidP="48D440BD" w:rsidRDefault="002061F6" w14:paraId="6D85C9EA" wp14:textId="66434591">
      <w:pPr>
        <w:pStyle w:val="ListParagraph"/>
        <w:numPr>
          <w:ilvl w:val="1"/>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Request an amendment to their current contract to use the remaining funds for additional strategies</w:t>
      </w:r>
    </w:p>
    <w:p xmlns:wp14="http://schemas.microsoft.com/office/word/2010/wordml" w:rsidR="00A9712D" w:rsidP="48D440BD" w:rsidRDefault="002061F6" w14:paraId="5DE1D3DF" wp14:textId="7BC1556E">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Ensure utilization of funds supplements, rather than supplants, existing funding</w:t>
      </w:r>
    </w:p>
    <w:p xmlns:wp14="http://schemas.microsoft.com/office/word/2010/wordml" w:rsidR="00A9712D" w:rsidP="48D440BD" w:rsidRDefault="002061F6" w14:paraId="4A4B7250" wp14:textId="535E1093">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Ensure all funds are used in alignment with remediation uses approved by the TN Opioid Abatement Council as described above</w:t>
      </w:r>
    </w:p>
    <w:p xmlns:wp14="http://schemas.microsoft.com/office/word/2010/wordml" w:rsidR="00A9712D" w:rsidP="48D440BD" w:rsidRDefault="002061F6" w14:paraId="4C2C0EB1" wp14:textId="4F5A3248">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Ensure funds are not used for administrative or indirect costs</w:t>
      </w:r>
    </w:p>
    <w:p xmlns:wp14="http://schemas.microsoft.com/office/word/2010/wordml" w:rsidR="00A9712D" w:rsidP="48D440BD" w:rsidRDefault="002061F6" w14:paraId="753EDC08" wp14:textId="670CBC58">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Provide data on program outputs, outcomes, impact, and effectiveness as determined by the Jefferson County Opioid Board</w:t>
      </w:r>
    </w:p>
    <w:p xmlns:wp14="http://schemas.microsoft.com/office/word/2010/wordml" w:rsidR="00A9712D" w:rsidP="48D440BD" w:rsidRDefault="002061F6" w14:paraId="75B6F1E1" wp14:textId="3B52ACCB">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Complete and submit required quarterly and annual reports to the county </w:t>
      </w:r>
    </w:p>
    <w:p xmlns:wp14="http://schemas.microsoft.com/office/word/2010/wordml" w:rsidR="00A9712D" w:rsidP="48D440BD" w:rsidRDefault="002061F6" w14:paraId="3782E868" wp14:textId="163D1790">
      <w:pPr>
        <w:pStyle w:val="Heading3"/>
        <w:keepNext w:val="1"/>
        <w:keepLines w:val="1"/>
        <w:spacing w:before="280" w:after="160" w:line="256" w:lineRule="auto"/>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US"/>
        </w:rPr>
        <w:t>Reporting Requirements</w:t>
      </w:r>
    </w:p>
    <w:p xmlns:wp14="http://schemas.microsoft.com/office/word/2010/wordml" w:rsidR="00A9712D" w:rsidP="48D440BD" w:rsidRDefault="002061F6" w14:paraId="7DAD43EA" wp14:textId="025A4F7B">
      <w:p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Recipients must provide </w:t>
      </w:r>
      <w:r w:rsidRPr="48D440BD" w:rsidR="484FA3D0">
        <w:rPr>
          <w:rFonts w:ascii="Arial" w:hAnsi="Arial" w:eastAsia="Arial" w:cs="Arial"/>
          <w:b w:val="1"/>
          <w:bCs w:val="1"/>
          <w:i w:val="0"/>
          <w:iCs w:val="0"/>
          <w:caps w:val="0"/>
          <w:smallCaps w:val="0"/>
          <w:noProof w:val="0"/>
          <w:color w:val="000000" w:themeColor="text1" w:themeTint="FF" w:themeShade="FF"/>
          <w:sz w:val="22"/>
          <w:szCs w:val="22"/>
          <w:lang w:val="en-US"/>
        </w:rPr>
        <w:t>quarterly project reports</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to </w:t>
      </w:r>
      <w:hyperlink r:id="R6fea5121ca5e4cc5">
        <w:r w:rsidRPr="48D440BD" w:rsidR="484FA3D0">
          <w:rPr>
            <w:rStyle w:val="Hyperlink"/>
            <w:rFonts w:ascii="Arial" w:hAnsi="Arial" w:eastAsia="Arial" w:cs="Arial"/>
            <w:b w:val="0"/>
            <w:bCs w:val="0"/>
            <w:i w:val="0"/>
            <w:iCs w:val="0"/>
            <w:caps w:val="0"/>
            <w:smallCaps w:val="0"/>
            <w:strike w:val="0"/>
            <w:dstrike w:val="0"/>
            <w:noProof w:val="0"/>
            <w:color w:val="0563C1"/>
            <w:sz w:val="22"/>
            <w:szCs w:val="22"/>
            <w:u w:val="single"/>
            <w:lang w:val="en-US"/>
          </w:rPr>
          <w:t>opioid@jeffersoncountytn.gov</w:t>
        </w:r>
      </w:hyperlink>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starting April 15th, 2026, or </w:t>
      </w:r>
      <w:r w:rsidRPr="48D440BD" w:rsidR="484FA3D0">
        <w:rPr>
          <w:rFonts w:ascii="Arial" w:hAnsi="Arial" w:eastAsia="Arial" w:cs="Arial"/>
          <w:b w:val="0"/>
          <w:bCs w:val="0"/>
          <w:i w:val="1"/>
          <w:iCs w:val="1"/>
          <w:caps w:val="0"/>
          <w:smallCaps w:val="0"/>
          <w:noProof w:val="0"/>
          <w:color w:val="000000" w:themeColor="text1" w:themeTint="FF" w:themeShade="FF"/>
          <w:sz w:val="22"/>
          <w:szCs w:val="22"/>
          <w:lang w:val="en-US"/>
        </w:rPr>
        <w:t>15 days after the first project quarter</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if an alternative start date is agreed upon. The reports must outline:</w:t>
      </w:r>
    </w:p>
    <w:p xmlns:wp14="http://schemas.microsoft.com/office/word/2010/wordml" w:rsidR="00A9712D" w:rsidP="48D440BD" w:rsidRDefault="002061F6" w14:paraId="47C54A89" wp14:textId="78CE5808">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Staff working on the project</w:t>
      </w:r>
    </w:p>
    <w:p xmlns:wp14="http://schemas.microsoft.com/office/word/2010/wordml" w:rsidR="00A9712D" w:rsidP="48D440BD" w:rsidRDefault="002061F6" w14:paraId="08F63B73" wp14:textId="3ADF3CE0">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Community partners involved with the project</w:t>
      </w:r>
    </w:p>
    <w:p xmlns:wp14="http://schemas.microsoft.com/office/word/2010/wordml" w:rsidR="00A9712D" w:rsidP="48D440BD" w:rsidRDefault="002061F6" w14:paraId="3503833C" wp14:textId="20895439">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Challenges and barriers experienced within the associated timeframe</w:t>
      </w:r>
    </w:p>
    <w:p xmlns:wp14="http://schemas.microsoft.com/office/word/2010/wordml" w:rsidR="00A9712D" w:rsidP="48D440BD" w:rsidRDefault="002061F6" w14:paraId="5387BDEA" wp14:textId="1A6E16BE">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Successes experienced within the associated timeframe</w:t>
      </w:r>
    </w:p>
    <w:p xmlns:wp14="http://schemas.microsoft.com/office/word/2010/wordml" w:rsidR="00A9712D" w:rsidP="48D440BD" w:rsidRDefault="002061F6" w14:paraId="164D9FBE" wp14:textId="7293C8CD">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Anticipated next steps</w:t>
      </w:r>
    </w:p>
    <w:p xmlns:wp14="http://schemas.microsoft.com/office/word/2010/wordml" w:rsidR="00A9712D" w:rsidP="48D440BD" w:rsidRDefault="002061F6" w14:paraId="038A6BE2" wp14:textId="1AC2DCDC">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Strategies addressed</w:t>
      </w:r>
    </w:p>
    <w:p xmlns:wp14="http://schemas.microsoft.com/office/word/2010/wordml" w:rsidR="00A9712D" w:rsidP="48D440BD" w:rsidRDefault="002061F6" w14:paraId="0312C12A" wp14:textId="45F62A84">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
        </w:rPr>
        <w:t>Number of Jefferson County residents served with settlement funding</w:t>
      </w:r>
    </w:p>
    <w:p xmlns:wp14="http://schemas.microsoft.com/office/word/2010/wordml" w:rsidR="00A9712D" w:rsidP="48D440BD" w:rsidRDefault="002061F6" w14:paraId="7CCA1D4E" wp14:textId="49528E0E">
      <w:pPr>
        <w:pStyle w:val="ListParagraph"/>
        <w:numPr>
          <w:ilvl w:val="0"/>
          <w:numId w:val="9"/>
        </w:num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All project-specific metrics determined by the Jefferson County Opioid Board</w:t>
      </w:r>
    </w:p>
    <w:p xmlns:wp14="http://schemas.microsoft.com/office/word/2010/wordml" w:rsidR="00A9712D" w:rsidP="48D440BD" w:rsidRDefault="002061F6" w14:paraId="1ACA8035" wp14:textId="160F3574">
      <w:p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R="00A9712D" w:rsidP="48D440BD" w:rsidRDefault="002061F6" w14:paraId="0EEAB18B" wp14:textId="49C20B2E">
      <w:pPr>
        <w:spacing w:line="25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An </w:t>
      </w:r>
      <w:r w:rsidRPr="48D440BD" w:rsidR="484FA3D0">
        <w:rPr>
          <w:rFonts w:ascii="Arial" w:hAnsi="Arial" w:eastAsia="Arial" w:cs="Arial"/>
          <w:b w:val="1"/>
          <w:bCs w:val="1"/>
          <w:i w:val="0"/>
          <w:iCs w:val="0"/>
          <w:caps w:val="0"/>
          <w:smallCaps w:val="0"/>
          <w:noProof w:val="0"/>
          <w:color w:val="000000" w:themeColor="text1" w:themeTint="FF" w:themeShade="FF"/>
          <w:sz w:val="22"/>
          <w:szCs w:val="22"/>
          <w:lang w:val="en-US"/>
        </w:rPr>
        <w:t>annual report</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is to be provided following project close by January 31st, 2026, or </w:t>
      </w:r>
      <w:r w:rsidRPr="48D440BD" w:rsidR="484FA3D0">
        <w:rPr>
          <w:rFonts w:ascii="Arial" w:hAnsi="Arial" w:eastAsia="Arial" w:cs="Arial"/>
          <w:b w:val="0"/>
          <w:bCs w:val="0"/>
          <w:i w:val="1"/>
          <w:iCs w:val="1"/>
          <w:caps w:val="0"/>
          <w:smallCaps w:val="0"/>
          <w:noProof w:val="0"/>
          <w:color w:val="000000" w:themeColor="text1" w:themeTint="FF" w:themeShade="FF"/>
          <w:sz w:val="22"/>
          <w:szCs w:val="22"/>
          <w:lang w:val="en-US"/>
        </w:rPr>
        <w:t>30 days after project close</w:t>
      </w: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if an alternative start date is agreed upon. The annual report must include all the above data and be submitted to </w:t>
      </w:r>
      <w:hyperlink r:id="R6465970e2ed54552">
        <w:r w:rsidRPr="48D440BD" w:rsidR="484FA3D0">
          <w:rPr>
            <w:rStyle w:val="Hyperlink"/>
            <w:rFonts w:ascii="Arial" w:hAnsi="Arial" w:eastAsia="Arial" w:cs="Arial"/>
            <w:b w:val="0"/>
            <w:bCs w:val="0"/>
            <w:i w:val="0"/>
            <w:iCs w:val="0"/>
            <w:caps w:val="0"/>
            <w:smallCaps w:val="0"/>
            <w:strike w:val="0"/>
            <w:dstrike w:val="0"/>
            <w:noProof w:val="0"/>
            <w:color w:val="0563C1"/>
            <w:sz w:val="22"/>
            <w:szCs w:val="22"/>
            <w:u w:val="single"/>
            <w:lang w:val="en-US"/>
          </w:rPr>
          <w:t>opioid@jeffersoncountytn.gov</w:t>
        </w:r>
      </w:hyperlink>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00A9712D" w:rsidP="48D440BD" w:rsidRDefault="002061F6" w14:paraId="6FCD5AA6" wp14:textId="78C637A0">
      <w:pPr>
        <w:pStyle w:val="Heading3"/>
        <w:keepNext w:val="1"/>
        <w:keepLines w:val="1"/>
        <w:spacing w:before="280" w:after="160" w:line="256" w:lineRule="auto"/>
        <w:rPr>
          <w:rFonts w:ascii="Arial" w:hAnsi="Arial" w:eastAsia="Arial" w:cs="Arial"/>
          <w:b w:val="1"/>
          <w:bCs w:val="1"/>
          <w:i w:val="0"/>
          <w:iCs w:val="0"/>
          <w:caps w:val="0"/>
          <w:smallCaps w:val="0"/>
          <w:noProof w:val="0"/>
          <w:color w:val="2F5496" w:themeColor="accent1" w:themeTint="FF" w:themeShade="BF"/>
          <w:sz w:val="28"/>
          <w:szCs w:val="28"/>
          <w:lang w:val="en-US"/>
        </w:rPr>
      </w:pPr>
      <w:r w:rsidRPr="48D440BD" w:rsidR="484FA3D0">
        <w:rPr>
          <w:rFonts w:ascii="Arial" w:hAnsi="Arial" w:eastAsia="Arial" w:cs="Arial"/>
          <w:b w:val="1"/>
          <w:bCs w:val="1"/>
          <w:i w:val="0"/>
          <w:iCs w:val="0"/>
          <w:caps w:val="0"/>
          <w:smallCaps w:val="0"/>
          <w:noProof w:val="0"/>
          <w:color w:val="2F5496" w:themeColor="accent1" w:themeTint="FF" w:themeShade="BF"/>
          <w:sz w:val="28"/>
          <w:szCs w:val="28"/>
          <w:lang w:val="en"/>
        </w:rPr>
        <w:t>Application Checklist</w:t>
      </w:r>
    </w:p>
    <w:p xmlns:wp14="http://schemas.microsoft.com/office/word/2010/wordml" w:rsidR="00A9712D" w:rsidP="48D440BD" w:rsidRDefault="002061F6" w14:paraId="144CA09D" wp14:textId="3278BAB0">
      <w:pPr>
        <w:rPr>
          <w:rFonts w:ascii="Arial" w:hAnsi="Arial" w:eastAsia="Arial" w:cs="Arial"/>
          <w:b w:val="0"/>
          <w:bCs w:val="0"/>
          <w:i w:val="0"/>
          <w:iCs w:val="0"/>
          <w:caps w:val="0"/>
          <w:smallCaps w:val="0"/>
          <w:noProof w:val="0"/>
          <w:color w:val="000000" w:themeColor="text1" w:themeTint="FF" w:themeShade="FF"/>
          <w:sz w:val="22"/>
          <w:szCs w:val="22"/>
          <w:lang w:val="en-US"/>
        </w:rPr>
      </w:pPr>
      <w:r w:rsidRPr="48D440BD" w:rsidR="484FA3D0">
        <w:rPr>
          <w:rFonts w:ascii="Arial" w:hAnsi="Arial" w:eastAsia="Arial" w:cs="Arial"/>
          <w:b w:val="0"/>
          <w:bCs w:val="0"/>
          <w:i w:val="0"/>
          <w:iCs w:val="0"/>
          <w:caps w:val="0"/>
          <w:smallCaps w:val="0"/>
          <w:noProof w:val="0"/>
          <w:color w:val="000000" w:themeColor="text1" w:themeTint="FF" w:themeShade="FF"/>
          <w:sz w:val="22"/>
          <w:szCs w:val="22"/>
          <w:lang w:val="en-US"/>
        </w:rPr>
        <w:t xml:space="preserve">To be considered a complete application and qualify for funding, the following items must be submitted: </w:t>
      </w:r>
    </w:p>
    <w:tbl>
      <w:tblPr>
        <w:tblStyle w:val="TableGrid"/>
        <w:bidiVisual w:val="0"/>
        <w:tblW w:w="0" w:type="auto"/>
        <w:tblInd w:w="75" w:type="dxa"/>
        <w:tblBorders>
          <w:top w:val="single" w:sz="6"/>
          <w:left w:val="single" w:sz="6"/>
          <w:bottom w:val="single" w:sz="6"/>
          <w:right w:val="single" w:sz="6"/>
        </w:tblBorders>
        <w:tblLayout w:type="fixed"/>
        <w:tblLook w:val="0000" w:firstRow="0" w:lastRow="0" w:firstColumn="0" w:lastColumn="0" w:noHBand="0" w:noVBand="0"/>
      </w:tblPr>
      <w:tblGrid>
        <w:gridCol w:w="345"/>
        <w:gridCol w:w="10305"/>
      </w:tblGrid>
      <w:tr w:rsidR="48D440BD" w:rsidTr="48D440BD" w14:paraId="2C5B93C2">
        <w:trPr>
          <w:trHeight w:val="300"/>
        </w:trPr>
        <w:tc>
          <w:tcPr>
            <w:tcW w:w="345" w:type="dxa"/>
            <w:tcBorders>
              <w:top w:val="single" w:color="FFFFFF" w:themeColor="background1" w:sz="18"/>
              <w:left w:val="single" w:color="FFFFFF" w:themeColor="background1" w:sz="18"/>
              <w:bottom w:val="single" w:color="FFFFFF" w:themeColor="background1" w:sz="18"/>
              <w:right w:val="single" w:color="FFFFFF" w:themeColor="background1" w:sz="18"/>
            </w:tcBorders>
            <w:shd w:val="clear" w:color="auto" w:fill="F3F3F3"/>
            <w:tcMar>
              <w:top w:w="90" w:type="dxa"/>
              <w:left w:w="105" w:type="dxa"/>
              <w:bottom w:w="90" w:type="dxa"/>
              <w:right w:w="105" w:type="dxa"/>
            </w:tcMar>
            <w:vAlign w:val="top"/>
          </w:tcPr>
          <w:p w:rsidR="48D440BD" w:rsidP="48D440BD" w:rsidRDefault="48D440BD" w14:paraId="75821C18" w14:textId="52369CF2">
            <w:pPr>
              <w:pStyle w:val="ListParagraph"/>
              <w:numPr>
                <w:ilvl w:val="0"/>
                <w:numId w:val="10"/>
              </w:numPr>
              <w:ind w:left="0" w:firstLine="0"/>
              <w:rPr>
                <w:rFonts w:ascii="Arial" w:hAnsi="Arial" w:eastAsia="Arial" w:cs="Arial"/>
                <w:b w:val="0"/>
                <w:bCs w:val="0"/>
                <w:i w:val="0"/>
                <w:iCs w:val="0"/>
                <w:sz w:val="22"/>
                <w:szCs w:val="22"/>
              </w:rPr>
            </w:pPr>
          </w:p>
        </w:tc>
        <w:tc>
          <w:tcPr>
            <w:tcW w:w="10305" w:type="dxa"/>
            <w:tcBorders>
              <w:top w:val="single" w:color="FFFFFF" w:themeColor="background1" w:sz="18"/>
              <w:left w:val="single" w:color="FFFFFF" w:themeColor="background1" w:sz="18"/>
              <w:bottom w:val="single" w:color="FFFFFF" w:themeColor="background1" w:sz="18"/>
              <w:right w:val="single" w:color="FFFFFF" w:themeColor="background1" w:sz="18"/>
            </w:tcBorders>
            <w:tcMar>
              <w:top w:w="90" w:type="dxa"/>
              <w:left w:w="105" w:type="dxa"/>
              <w:bottom w:w="90" w:type="dxa"/>
              <w:right w:w="105" w:type="dxa"/>
            </w:tcMar>
            <w:vAlign w:val="top"/>
          </w:tcPr>
          <w:p w:rsidR="48D440BD" w:rsidP="48D440BD" w:rsidRDefault="48D440BD" w14:paraId="5A568E5D" w14:textId="6A1EDCDA">
            <w:pPr>
              <w:rPr>
                <w:rFonts w:ascii="Arial" w:hAnsi="Arial" w:eastAsia="Arial" w:cs="Arial"/>
                <w:b w:val="0"/>
                <w:bCs w:val="0"/>
                <w:i w:val="0"/>
                <w:iCs w:val="0"/>
                <w:sz w:val="22"/>
                <w:szCs w:val="22"/>
              </w:rPr>
            </w:pPr>
            <w:r w:rsidRPr="48D440BD" w:rsidR="48D440BD">
              <w:rPr>
                <w:rFonts w:ascii="Arial" w:hAnsi="Arial" w:eastAsia="Arial" w:cs="Arial"/>
                <w:b w:val="0"/>
                <w:bCs w:val="0"/>
                <w:i w:val="0"/>
                <w:iCs w:val="0"/>
                <w:sz w:val="22"/>
                <w:szCs w:val="22"/>
                <w:lang w:val="en"/>
              </w:rPr>
              <w:t>Grant application for funding</w:t>
            </w:r>
          </w:p>
        </w:tc>
      </w:tr>
      <w:tr w:rsidR="48D440BD" w:rsidTr="48D440BD" w14:paraId="6C3105E4">
        <w:trPr>
          <w:trHeight w:val="300"/>
        </w:trPr>
        <w:tc>
          <w:tcPr>
            <w:tcW w:w="345" w:type="dxa"/>
            <w:tcBorders>
              <w:top w:val="single" w:color="FFFFFF" w:themeColor="background1" w:sz="18"/>
              <w:left w:val="single" w:color="FFFFFF" w:themeColor="background1" w:sz="18"/>
              <w:bottom w:val="single" w:color="FFFFFF" w:themeColor="background1" w:sz="18"/>
              <w:right w:val="single" w:color="FFFFFF" w:themeColor="background1" w:sz="18"/>
            </w:tcBorders>
            <w:shd w:val="clear" w:color="auto" w:fill="F3F3F3"/>
            <w:tcMar>
              <w:top w:w="90" w:type="dxa"/>
              <w:left w:w="105" w:type="dxa"/>
              <w:bottom w:w="90" w:type="dxa"/>
              <w:right w:w="105" w:type="dxa"/>
            </w:tcMar>
            <w:vAlign w:val="top"/>
          </w:tcPr>
          <w:p w:rsidR="48D440BD" w:rsidP="48D440BD" w:rsidRDefault="48D440BD" w14:paraId="3BA2CC55" w14:textId="3A2B0449">
            <w:pPr>
              <w:pStyle w:val="ListParagraph"/>
              <w:numPr>
                <w:ilvl w:val="0"/>
                <w:numId w:val="10"/>
              </w:numPr>
              <w:ind w:left="0" w:firstLine="0"/>
              <w:rPr>
                <w:rFonts w:ascii="Arial" w:hAnsi="Arial" w:eastAsia="Arial" w:cs="Arial"/>
                <w:b w:val="0"/>
                <w:bCs w:val="0"/>
                <w:i w:val="0"/>
                <w:iCs w:val="0"/>
                <w:sz w:val="22"/>
                <w:szCs w:val="22"/>
              </w:rPr>
            </w:pPr>
          </w:p>
        </w:tc>
        <w:tc>
          <w:tcPr>
            <w:tcW w:w="10305" w:type="dxa"/>
            <w:tcBorders>
              <w:top w:val="single" w:color="FFFFFF" w:themeColor="background1" w:sz="18"/>
              <w:left w:val="single" w:color="FFFFFF" w:themeColor="background1" w:sz="18"/>
              <w:bottom w:val="single" w:color="FFFFFF" w:themeColor="background1" w:sz="18"/>
              <w:right w:val="single" w:color="FFFFFF" w:themeColor="background1" w:sz="18"/>
            </w:tcBorders>
            <w:tcMar>
              <w:top w:w="90" w:type="dxa"/>
              <w:left w:w="105" w:type="dxa"/>
              <w:bottom w:w="90" w:type="dxa"/>
              <w:right w:w="105" w:type="dxa"/>
            </w:tcMar>
            <w:vAlign w:val="top"/>
          </w:tcPr>
          <w:p w:rsidR="48D440BD" w:rsidP="48D440BD" w:rsidRDefault="48D440BD" w14:paraId="60A78C84" w14:textId="262ACA0B">
            <w:pPr>
              <w:rPr>
                <w:rFonts w:ascii="Arial" w:hAnsi="Arial" w:eastAsia="Arial" w:cs="Arial"/>
                <w:b w:val="0"/>
                <w:bCs w:val="0"/>
                <w:i w:val="0"/>
                <w:iCs w:val="0"/>
                <w:sz w:val="22"/>
                <w:szCs w:val="22"/>
              </w:rPr>
            </w:pPr>
            <w:r w:rsidRPr="48D440BD" w:rsidR="48D440BD">
              <w:rPr>
                <w:rFonts w:ascii="Arial" w:hAnsi="Arial" w:eastAsia="Arial" w:cs="Arial"/>
                <w:b w:val="0"/>
                <w:bCs w:val="0"/>
                <w:i w:val="0"/>
                <w:iCs w:val="0"/>
                <w:sz w:val="22"/>
                <w:szCs w:val="22"/>
                <w:lang w:val="en"/>
              </w:rPr>
              <w:t>Completed budget &amp; budget narrative</w:t>
            </w:r>
          </w:p>
        </w:tc>
      </w:tr>
      <w:tr w:rsidR="48D440BD" w:rsidTr="48D440BD" w14:paraId="64994D4A">
        <w:trPr>
          <w:trHeight w:val="300"/>
        </w:trPr>
        <w:tc>
          <w:tcPr>
            <w:tcW w:w="345" w:type="dxa"/>
            <w:tcBorders>
              <w:top w:val="single" w:color="FFFFFF" w:themeColor="background1" w:sz="18"/>
              <w:left w:val="single" w:color="FFFFFF" w:themeColor="background1" w:sz="18"/>
              <w:bottom w:val="single" w:color="FFFFFF" w:themeColor="background1" w:sz="18"/>
              <w:right w:val="single" w:color="FFFFFF" w:themeColor="background1" w:sz="18"/>
            </w:tcBorders>
            <w:shd w:val="clear" w:color="auto" w:fill="F3F3F3"/>
            <w:tcMar>
              <w:top w:w="90" w:type="dxa"/>
              <w:left w:w="105" w:type="dxa"/>
              <w:bottom w:w="90" w:type="dxa"/>
              <w:right w:w="105" w:type="dxa"/>
            </w:tcMar>
            <w:vAlign w:val="top"/>
          </w:tcPr>
          <w:p w:rsidR="48D440BD" w:rsidP="48D440BD" w:rsidRDefault="48D440BD" w14:paraId="03EF67DC" w14:textId="3C0D54A7">
            <w:pPr>
              <w:pStyle w:val="ListParagraph"/>
              <w:numPr>
                <w:ilvl w:val="0"/>
                <w:numId w:val="10"/>
              </w:numPr>
              <w:ind w:left="0" w:firstLine="0"/>
              <w:rPr>
                <w:rFonts w:ascii="Arial" w:hAnsi="Arial" w:eastAsia="Arial" w:cs="Arial"/>
                <w:b w:val="0"/>
                <w:bCs w:val="0"/>
                <w:i w:val="0"/>
                <w:iCs w:val="0"/>
                <w:sz w:val="22"/>
                <w:szCs w:val="22"/>
              </w:rPr>
            </w:pPr>
          </w:p>
        </w:tc>
        <w:tc>
          <w:tcPr>
            <w:tcW w:w="10305" w:type="dxa"/>
            <w:tcBorders>
              <w:top w:val="single" w:color="FFFFFF" w:themeColor="background1" w:sz="18"/>
              <w:left w:val="single" w:color="FFFFFF" w:themeColor="background1" w:sz="18"/>
              <w:bottom w:val="single" w:color="FFFFFF" w:themeColor="background1" w:sz="18"/>
              <w:right w:val="single" w:color="FFFFFF" w:themeColor="background1" w:sz="18"/>
            </w:tcBorders>
            <w:tcMar>
              <w:top w:w="90" w:type="dxa"/>
              <w:left w:w="105" w:type="dxa"/>
              <w:bottom w:w="90" w:type="dxa"/>
              <w:right w:w="105" w:type="dxa"/>
            </w:tcMar>
            <w:vAlign w:val="top"/>
          </w:tcPr>
          <w:p w:rsidR="48D440BD" w:rsidP="48D440BD" w:rsidRDefault="48D440BD" w14:paraId="7BEF9D22" w14:textId="49E092C1">
            <w:pPr>
              <w:rPr>
                <w:rFonts w:ascii="Arial" w:hAnsi="Arial" w:eastAsia="Arial" w:cs="Arial"/>
                <w:b w:val="0"/>
                <w:bCs w:val="0"/>
                <w:i w:val="0"/>
                <w:iCs w:val="0"/>
                <w:sz w:val="22"/>
                <w:szCs w:val="22"/>
              </w:rPr>
            </w:pPr>
            <w:r w:rsidRPr="48D440BD" w:rsidR="48D440BD">
              <w:rPr>
                <w:rFonts w:ascii="Arial" w:hAnsi="Arial" w:eastAsia="Arial" w:cs="Arial"/>
                <w:b w:val="0"/>
                <w:bCs w:val="0"/>
                <w:i w:val="0"/>
                <w:iCs w:val="0"/>
                <w:sz w:val="22"/>
                <w:szCs w:val="22"/>
                <w:lang w:val="en"/>
              </w:rPr>
              <w:t>Completed work plan</w:t>
            </w:r>
          </w:p>
        </w:tc>
      </w:tr>
      <w:tr w:rsidR="48D440BD" w:rsidTr="48D440BD" w14:paraId="5D73A5AB">
        <w:trPr>
          <w:trHeight w:val="300"/>
        </w:trPr>
        <w:tc>
          <w:tcPr>
            <w:tcW w:w="345" w:type="dxa"/>
            <w:tcBorders>
              <w:top w:val="single" w:color="FFFFFF" w:themeColor="background1" w:sz="18"/>
              <w:left w:val="single" w:color="FFFFFF" w:themeColor="background1" w:sz="18"/>
              <w:bottom w:val="single" w:color="FFFFFF" w:themeColor="background1" w:sz="18"/>
              <w:right w:val="single" w:color="FFFFFF" w:themeColor="background1" w:sz="18"/>
            </w:tcBorders>
            <w:shd w:val="clear" w:color="auto" w:fill="F3F3F3"/>
            <w:tcMar>
              <w:top w:w="90" w:type="dxa"/>
              <w:left w:w="105" w:type="dxa"/>
              <w:bottom w:w="90" w:type="dxa"/>
              <w:right w:w="105" w:type="dxa"/>
            </w:tcMar>
            <w:vAlign w:val="top"/>
          </w:tcPr>
          <w:p w:rsidR="48D440BD" w:rsidP="48D440BD" w:rsidRDefault="48D440BD" w14:paraId="412DA7E5" w14:textId="34E3C6B0">
            <w:pPr>
              <w:pStyle w:val="ListParagraph"/>
              <w:numPr>
                <w:ilvl w:val="0"/>
                <w:numId w:val="10"/>
              </w:numPr>
              <w:ind w:left="0" w:firstLine="0"/>
              <w:rPr>
                <w:rFonts w:ascii="Arial" w:hAnsi="Arial" w:eastAsia="Arial" w:cs="Arial"/>
                <w:b w:val="0"/>
                <w:bCs w:val="0"/>
                <w:i w:val="0"/>
                <w:iCs w:val="0"/>
                <w:sz w:val="22"/>
                <w:szCs w:val="22"/>
              </w:rPr>
            </w:pPr>
          </w:p>
        </w:tc>
        <w:tc>
          <w:tcPr>
            <w:tcW w:w="10305" w:type="dxa"/>
            <w:tcBorders>
              <w:top w:val="single" w:color="FFFFFF" w:themeColor="background1" w:sz="18"/>
              <w:left w:val="single" w:color="FFFFFF" w:themeColor="background1" w:sz="18"/>
              <w:bottom w:val="single" w:color="FFFFFF" w:themeColor="background1" w:sz="18"/>
              <w:right w:val="single" w:color="FFFFFF" w:themeColor="background1" w:sz="18"/>
            </w:tcBorders>
            <w:tcMar>
              <w:top w:w="90" w:type="dxa"/>
              <w:left w:w="105" w:type="dxa"/>
              <w:bottom w:w="90" w:type="dxa"/>
              <w:right w:w="105" w:type="dxa"/>
            </w:tcMar>
            <w:vAlign w:val="top"/>
          </w:tcPr>
          <w:p w:rsidR="48D440BD" w:rsidP="48D440BD" w:rsidRDefault="48D440BD" w14:paraId="03847230" w14:textId="1A247F7B">
            <w:pPr>
              <w:pStyle w:val="ListParagraph"/>
              <w:numPr>
                <w:ilvl w:val="0"/>
                <w:numId w:val="10"/>
              </w:numPr>
              <w:ind w:left="0" w:firstLine="0"/>
              <w:rPr>
                <w:rFonts w:ascii="Arial" w:hAnsi="Arial" w:eastAsia="Arial" w:cs="Arial"/>
                <w:b w:val="0"/>
                <w:bCs w:val="0"/>
                <w:i w:val="0"/>
                <w:iCs w:val="0"/>
                <w:sz w:val="22"/>
                <w:szCs w:val="22"/>
              </w:rPr>
            </w:pPr>
            <w:r w:rsidRPr="48D440BD" w:rsidR="48D440BD">
              <w:rPr>
                <w:rFonts w:ascii="Arial" w:hAnsi="Arial" w:eastAsia="Arial" w:cs="Arial"/>
                <w:b w:val="0"/>
                <w:bCs w:val="0"/>
                <w:i w:val="0"/>
                <w:iCs w:val="0"/>
                <w:sz w:val="22"/>
                <w:szCs w:val="22"/>
                <w:lang w:val="en"/>
              </w:rPr>
              <w:t>Current annual operating budget</w:t>
            </w:r>
          </w:p>
        </w:tc>
      </w:tr>
      <w:tr w:rsidR="48D440BD" w:rsidTr="48D440BD" w14:paraId="6925F2A1">
        <w:trPr>
          <w:trHeight w:val="300"/>
        </w:trPr>
        <w:tc>
          <w:tcPr>
            <w:tcW w:w="345" w:type="dxa"/>
            <w:tcBorders>
              <w:top w:val="single" w:color="FFFFFF" w:themeColor="background1" w:sz="18"/>
              <w:left w:val="single" w:color="FFFFFF" w:themeColor="background1" w:sz="18"/>
              <w:bottom w:val="single" w:color="FFFFFF" w:themeColor="background1" w:sz="18"/>
              <w:right w:val="single" w:color="FFFFFF" w:themeColor="background1" w:sz="18"/>
            </w:tcBorders>
            <w:shd w:val="clear" w:color="auto" w:fill="F3F3F3"/>
            <w:tcMar>
              <w:top w:w="90" w:type="dxa"/>
              <w:left w:w="105" w:type="dxa"/>
              <w:bottom w:w="90" w:type="dxa"/>
              <w:right w:w="105" w:type="dxa"/>
            </w:tcMar>
            <w:vAlign w:val="top"/>
          </w:tcPr>
          <w:p w:rsidR="48D440BD" w:rsidP="48D440BD" w:rsidRDefault="48D440BD" w14:paraId="4F6F3D70" w14:textId="43C35ED8">
            <w:pPr>
              <w:pStyle w:val="ListParagraph"/>
              <w:numPr>
                <w:ilvl w:val="0"/>
                <w:numId w:val="10"/>
              </w:numPr>
              <w:ind w:left="0" w:firstLine="0"/>
              <w:rPr>
                <w:rFonts w:ascii="Arial" w:hAnsi="Arial" w:eastAsia="Arial" w:cs="Arial"/>
                <w:b w:val="0"/>
                <w:bCs w:val="0"/>
                <w:i w:val="0"/>
                <w:iCs w:val="0"/>
                <w:sz w:val="22"/>
                <w:szCs w:val="22"/>
              </w:rPr>
            </w:pPr>
          </w:p>
        </w:tc>
        <w:tc>
          <w:tcPr>
            <w:tcW w:w="10305" w:type="dxa"/>
            <w:tcBorders>
              <w:top w:val="single" w:color="FFFFFF" w:themeColor="background1" w:sz="18"/>
              <w:left w:val="single" w:color="FFFFFF" w:themeColor="background1" w:sz="18"/>
              <w:bottom w:val="single" w:color="FFFFFF" w:themeColor="background1" w:sz="18"/>
              <w:right w:val="single" w:color="FFFFFF" w:themeColor="background1" w:sz="18"/>
            </w:tcBorders>
            <w:tcMar>
              <w:top w:w="90" w:type="dxa"/>
              <w:left w:w="105" w:type="dxa"/>
              <w:bottom w:w="90" w:type="dxa"/>
              <w:right w:w="105" w:type="dxa"/>
            </w:tcMar>
            <w:vAlign w:val="top"/>
          </w:tcPr>
          <w:p w:rsidR="48D440BD" w:rsidP="48D440BD" w:rsidRDefault="48D440BD" w14:paraId="5A73B5C1" w14:textId="00A3D67E">
            <w:pPr>
              <w:rPr>
                <w:rFonts w:ascii="Arial" w:hAnsi="Arial" w:eastAsia="Arial" w:cs="Arial"/>
                <w:b w:val="0"/>
                <w:bCs w:val="0"/>
                <w:i w:val="0"/>
                <w:iCs w:val="0"/>
                <w:sz w:val="22"/>
                <w:szCs w:val="22"/>
              </w:rPr>
            </w:pPr>
            <w:r w:rsidRPr="48D440BD" w:rsidR="48D440BD">
              <w:rPr>
                <w:rFonts w:ascii="Arial" w:hAnsi="Arial" w:eastAsia="Arial" w:cs="Arial"/>
                <w:b w:val="0"/>
                <w:bCs w:val="0"/>
                <w:i w:val="0"/>
                <w:iCs w:val="0"/>
                <w:sz w:val="22"/>
                <w:szCs w:val="22"/>
                <w:lang w:val="en"/>
              </w:rPr>
              <w:t xml:space="preserve">State certification, licensure, or accreditation if applicable </w:t>
            </w:r>
          </w:p>
        </w:tc>
      </w:tr>
      <w:tr w:rsidR="48D440BD" w:rsidTr="48D440BD" w14:paraId="1E653255">
        <w:trPr>
          <w:trHeight w:val="300"/>
        </w:trPr>
        <w:tc>
          <w:tcPr>
            <w:tcW w:w="345" w:type="dxa"/>
            <w:tcBorders>
              <w:top w:val="single" w:color="FFFFFF" w:themeColor="background1" w:sz="18"/>
              <w:left w:val="single" w:color="FFFFFF" w:themeColor="background1" w:sz="18"/>
              <w:bottom w:val="single" w:color="FFFFFF" w:themeColor="background1" w:sz="18"/>
              <w:right w:val="single" w:color="FFFFFF" w:themeColor="background1" w:sz="18"/>
            </w:tcBorders>
            <w:shd w:val="clear" w:color="auto" w:fill="F3F3F3"/>
            <w:tcMar>
              <w:top w:w="90" w:type="dxa"/>
              <w:left w:w="105" w:type="dxa"/>
              <w:bottom w:w="90" w:type="dxa"/>
              <w:right w:w="105" w:type="dxa"/>
            </w:tcMar>
            <w:vAlign w:val="top"/>
          </w:tcPr>
          <w:p w:rsidR="48D440BD" w:rsidP="48D440BD" w:rsidRDefault="48D440BD" w14:paraId="5A599F1F" w14:textId="6D76CC1C">
            <w:pPr>
              <w:pStyle w:val="ListParagraph"/>
              <w:numPr>
                <w:ilvl w:val="0"/>
                <w:numId w:val="10"/>
              </w:numPr>
              <w:ind w:left="0" w:firstLine="0"/>
              <w:rPr>
                <w:rFonts w:ascii="Arial" w:hAnsi="Arial" w:eastAsia="Arial" w:cs="Arial"/>
                <w:b w:val="0"/>
                <w:bCs w:val="0"/>
                <w:i w:val="0"/>
                <w:iCs w:val="0"/>
                <w:sz w:val="22"/>
                <w:szCs w:val="22"/>
              </w:rPr>
            </w:pPr>
          </w:p>
        </w:tc>
        <w:tc>
          <w:tcPr>
            <w:tcW w:w="10305" w:type="dxa"/>
            <w:tcBorders>
              <w:top w:val="single" w:color="FFFFFF" w:themeColor="background1" w:sz="18"/>
              <w:left w:val="single" w:color="FFFFFF" w:themeColor="background1" w:sz="18"/>
              <w:bottom w:val="single" w:color="FFFFFF" w:themeColor="background1" w:sz="18"/>
              <w:right w:val="single" w:color="FFFFFF" w:themeColor="background1" w:sz="18"/>
            </w:tcBorders>
            <w:tcMar>
              <w:top w:w="90" w:type="dxa"/>
              <w:left w:w="105" w:type="dxa"/>
              <w:bottom w:w="90" w:type="dxa"/>
              <w:right w:w="105" w:type="dxa"/>
            </w:tcMar>
            <w:vAlign w:val="top"/>
          </w:tcPr>
          <w:p w:rsidR="48D440BD" w:rsidP="48D440BD" w:rsidRDefault="48D440BD" w14:paraId="44102BC0" w14:textId="729B73D6">
            <w:pPr>
              <w:rPr>
                <w:rFonts w:ascii="Arial" w:hAnsi="Arial" w:eastAsia="Arial" w:cs="Arial"/>
                <w:b w:val="0"/>
                <w:bCs w:val="0"/>
                <w:i w:val="0"/>
                <w:iCs w:val="0"/>
                <w:sz w:val="22"/>
                <w:szCs w:val="22"/>
              </w:rPr>
            </w:pPr>
            <w:r w:rsidRPr="48D440BD" w:rsidR="48D440BD">
              <w:rPr>
                <w:rFonts w:ascii="Arial" w:hAnsi="Arial" w:eastAsia="Arial" w:cs="Arial"/>
                <w:b w:val="0"/>
                <w:bCs w:val="0"/>
                <w:i w:val="0"/>
                <w:iCs w:val="0"/>
                <w:sz w:val="22"/>
                <w:szCs w:val="22"/>
                <w:lang w:val="en"/>
              </w:rPr>
              <w:t>Letters of support from any project partners or collaborators</w:t>
            </w:r>
          </w:p>
        </w:tc>
      </w:tr>
    </w:tbl>
    <w:p xmlns:wp14="http://schemas.microsoft.com/office/word/2010/wordml" w:rsidR="00A9712D" w:rsidP="48D440BD" w:rsidRDefault="002061F6" w14:paraId="7A2C3C7F" wp14:textId="1AF8C2FB">
      <w:pPr>
        <w:rPr>
          <w:lang w:val="en-US"/>
        </w:rPr>
      </w:pPr>
    </w:p>
    <w:p xmlns:wp14="http://schemas.microsoft.com/office/word/2010/wordml" w:rsidR="00A9712D" w:rsidRDefault="002061F6" w14:paraId="263B4E3D" wp14:textId="77777777">
      <w:pPr>
        <w:pStyle w:val="Heading1"/>
        <w:spacing w:line="240" w:lineRule="auto"/>
        <w:jc w:val="center"/>
        <w:rPr>
          <w:color w:val="2F5496"/>
          <w:sz w:val="36"/>
          <w:szCs w:val="36"/>
        </w:rPr>
      </w:pPr>
      <w:r>
        <w:rPr>
          <w:color w:val="2F5496"/>
          <w:sz w:val="36"/>
          <w:szCs w:val="36"/>
        </w:rPr>
        <w:t>Opioid Settlement Grant Application for Returning Grantees</w:t>
      </w:r>
    </w:p>
    <w:p xmlns:wp14="http://schemas.microsoft.com/office/word/2010/wordml" w:rsidR="00A9712D" w:rsidRDefault="002061F6" w14:paraId="61CDAA81" wp14:textId="79934179">
      <w:pPr>
        <w:pStyle w:val="Heading3"/>
      </w:pPr>
      <w:bookmarkStart w:name="_heading=h.ejeu5yd7hf6m" w:colFirst="0" w:colLast="0" w:id="11"/>
      <w:bookmarkEnd w:id="11"/>
      <w:r>
        <w:pict w14:anchorId="1E7FAB6F">
          <v:rect id="_x0000_i1026" style="width:0;height:1.5pt" o:hr="t" o:hrstd="t" o:hralign="center" fillcolor="#a0a0a0" stroked="f"/>
        </w:pict>
      </w:r>
      <w:bookmarkStart w:name="_heading=h.o1kjz712z3jg" w:id="12"/>
      <w:bookmarkEnd w:id="12"/>
      <w:r w:rsidR="002061F6">
        <w:rPr/>
        <w:t>Application Details</w:t>
      </w:r>
    </w:p>
    <w:tbl>
      <w:tblPr>
        <w:tblStyle w:val="affc"/>
        <w:tblW w:w="107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49"/>
        <w:gridCol w:w="6021"/>
      </w:tblGrid>
      <w:tr xmlns:wp14="http://schemas.microsoft.com/office/word/2010/wordml" w:rsidR="00A9712D" w:rsidTr="48D440BD" w14:paraId="4A1C317C"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A9712D" w:rsidRDefault="002061F6" w14:paraId="62E3E1F2" wp14:textId="77777777">
            <w:pPr>
              <w:widowControl w:val="0"/>
              <w:rPr>
                <w:color w:val="FFFFFF"/>
              </w:rPr>
            </w:pPr>
            <w:r>
              <w:rPr>
                <w:color w:val="FFFFFF"/>
              </w:rPr>
              <w:t>Application due date</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P="68C855DE" w:rsidRDefault="002061F6" w14:paraId="12D41511" wp14:textId="44C0B39D">
            <w:pPr>
              <w:widowControl w:val="0"/>
              <w:rPr>
                <w:b w:val="1"/>
                <w:bCs w:val="1"/>
                <w:lang w:val="en-US"/>
              </w:rPr>
            </w:pPr>
            <w:r w:rsidRPr="48D440BD" w:rsidR="1EBCA04F">
              <w:rPr>
                <w:b w:val="1"/>
                <w:bCs w:val="1"/>
                <w:lang w:val="en-US"/>
              </w:rPr>
              <w:t>October</w:t>
            </w:r>
            <w:r w:rsidRPr="48D440BD" w:rsidR="002061F6">
              <w:rPr>
                <w:b w:val="1"/>
                <w:bCs w:val="1"/>
                <w:lang w:val="en-US"/>
              </w:rPr>
              <w:t xml:space="preserve"> </w:t>
            </w:r>
            <w:r w:rsidRPr="48D440BD" w:rsidR="1EBCA04F">
              <w:rPr>
                <w:b w:val="1"/>
                <w:bCs w:val="1"/>
                <w:lang w:val="en-US"/>
              </w:rPr>
              <w:t>15</w:t>
            </w:r>
            <w:r w:rsidRPr="48D440BD" w:rsidR="1EBCA04F">
              <w:rPr>
                <w:b w:val="1"/>
                <w:bCs w:val="1"/>
                <w:vertAlign w:val="superscript"/>
                <w:lang w:val="en-US"/>
              </w:rPr>
              <w:t>th</w:t>
            </w:r>
            <w:r w:rsidRPr="48D440BD" w:rsidR="1EBCA04F">
              <w:rPr>
                <w:b w:val="1"/>
                <w:bCs w:val="1"/>
                <w:lang w:val="en-US"/>
              </w:rPr>
              <w:t xml:space="preserve">, 2025, </w:t>
            </w:r>
            <w:r w:rsidRPr="48D440BD" w:rsidR="002061F6">
              <w:rPr>
                <w:b w:val="1"/>
                <w:bCs w:val="1"/>
                <w:lang w:val="en-US"/>
              </w:rPr>
              <w:t>at 11:59 pm</w:t>
            </w:r>
          </w:p>
        </w:tc>
      </w:tr>
      <w:tr xmlns:wp14="http://schemas.microsoft.com/office/word/2010/wordml" w:rsidR="00A9712D" w:rsidTr="48D440BD" w14:paraId="34E0ABE9"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A9712D" w:rsidRDefault="002061F6" w14:paraId="32A61F10" wp14:textId="77777777">
            <w:pPr>
              <w:widowControl w:val="0"/>
              <w:rPr>
                <w:color w:val="FFFFFF"/>
              </w:rPr>
            </w:pPr>
            <w:r>
              <w:rPr>
                <w:color w:val="FFFFFF"/>
              </w:rPr>
              <w:t>Anticipated notice of award</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P="48D440BD" w:rsidRDefault="002061F6" w14:paraId="04D6B4F1" wp14:textId="74064A97">
            <w:pPr>
              <w:pStyle w:val="Normal"/>
              <w:widowControl w:val="0"/>
              <w:suppressLineNumbers w:val="0"/>
              <w:bidi w:val="0"/>
              <w:spacing w:before="0" w:beforeAutospacing="off" w:after="0" w:afterAutospacing="off" w:line="240" w:lineRule="auto"/>
              <w:ind w:left="0" w:right="0"/>
              <w:jc w:val="left"/>
            </w:pPr>
            <w:r w:rsidRPr="48D440BD" w:rsidR="3A45D31B">
              <w:rPr>
                <w:b w:val="1"/>
                <w:bCs w:val="1"/>
              </w:rPr>
              <w:t>December 1</w:t>
            </w:r>
            <w:r w:rsidRPr="48D440BD" w:rsidR="3A45D31B">
              <w:rPr>
                <w:b w:val="1"/>
                <w:bCs w:val="1"/>
                <w:vertAlign w:val="superscript"/>
              </w:rPr>
              <w:t>st</w:t>
            </w:r>
            <w:r w:rsidRPr="48D440BD" w:rsidR="3A45D31B">
              <w:rPr>
                <w:b w:val="1"/>
                <w:bCs w:val="1"/>
              </w:rPr>
              <w:t>, 2025</w:t>
            </w:r>
          </w:p>
        </w:tc>
      </w:tr>
      <w:tr xmlns:wp14="http://schemas.microsoft.com/office/word/2010/wordml" w:rsidR="00A9712D" w:rsidTr="48D440BD" w14:paraId="519528B3"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A9712D" w:rsidRDefault="002061F6" w14:paraId="608B126C" wp14:textId="77777777">
            <w:pPr>
              <w:widowControl w:val="0"/>
              <w:rPr>
                <w:color w:val="FFFFFF"/>
              </w:rPr>
            </w:pPr>
            <w:r>
              <w:rPr>
                <w:color w:val="FFFFFF"/>
              </w:rPr>
              <w:t>Anticipated funding period</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P="68C855DE" w:rsidRDefault="002061F6" w14:paraId="35CBC95E" wp14:textId="458F4BDA">
            <w:pPr>
              <w:widowControl w:val="0"/>
              <w:rPr>
                <w:b w:val="1"/>
                <w:bCs w:val="1"/>
                <w:lang w:val="en-US"/>
              </w:rPr>
            </w:pPr>
            <w:r w:rsidRPr="48D440BD" w:rsidR="002061F6">
              <w:rPr>
                <w:b w:val="1"/>
                <w:bCs w:val="1"/>
                <w:lang w:val="en-US"/>
              </w:rPr>
              <w:t xml:space="preserve">January 1st, </w:t>
            </w:r>
            <w:r w:rsidRPr="48D440BD" w:rsidR="002061F6">
              <w:rPr>
                <w:b w:val="1"/>
                <w:bCs w:val="1"/>
                <w:lang w:val="en-US"/>
              </w:rPr>
              <w:t>202</w:t>
            </w:r>
            <w:r w:rsidRPr="48D440BD" w:rsidR="0CE3D131">
              <w:rPr>
                <w:b w:val="1"/>
                <w:bCs w:val="1"/>
                <w:lang w:val="en-US"/>
              </w:rPr>
              <w:t xml:space="preserve">6, </w:t>
            </w:r>
            <w:r w:rsidRPr="48D440BD" w:rsidR="002061F6">
              <w:rPr>
                <w:b w:val="1"/>
                <w:bCs w:val="1"/>
                <w:lang w:val="en-US"/>
              </w:rPr>
              <w:t>to December 31st, 202</w:t>
            </w:r>
            <w:r w:rsidRPr="48D440BD" w:rsidR="742D085C">
              <w:rPr>
                <w:b w:val="1"/>
                <w:bCs w:val="1"/>
                <w:lang w:val="en-US"/>
              </w:rPr>
              <w:t>6</w:t>
            </w:r>
          </w:p>
        </w:tc>
      </w:tr>
      <w:tr xmlns:wp14="http://schemas.microsoft.com/office/word/2010/wordml" w:rsidR="00A9712D" w:rsidTr="48D440BD" w14:paraId="1C2A3DCC"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A9712D" w:rsidRDefault="002061F6" w14:paraId="72F75D82" wp14:textId="77777777">
            <w:pPr>
              <w:widowControl w:val="0"/>
              <w:rPr>
                <w:color w:val="FFFFFF"/>
              </w:rPr>
            </w:pPr>
            <w:r>
              <w:rPr>
                <w:color w:val="FFFFFF"/>
              </w:rPr>
              <w:t>Submission date</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RDefault="00A9712D" w14:paraId="3DEEC669" wp14:textId="77777777">
            <w:pPr>
              <w:widowControl w:val="0"/>
              <w:rPr>
                <w:b/>
              </w:rPr>
            </w:pPr>
          </w:p>
        </w:tc>
      </w:tr>
    </w:tbl>
    <w:p xmlns:wp14="http://schemas.microsoft.com/office/word/2010/wordml" w:rsidR="00A9712D" w:rsidRDefault="002061F6" w14:paraId="5C73C541" wp14:textId="77777777">
      <w:pPr>
        <w:pStyle w:val="Heading3"/>
        <w:rPr>
          <w:color w:val="2F5496"/>
        </w:rPr>
      </w:pPr>
      <w:r>
        <w:rPr>
          <w:color w:val="2F5496"/>
        </w:rPr>
        <w:t>Section One: Organizational Information</w:t>
      </w:r>
    </w:p>
    <w:tbl>
      <w:tblPr>
        <w:tblStyle w:val="affd"/>
        <w:tblW w:w="108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36"/>
        <w:gridCol w:w="4650"/>
        <w:gridCol w:w="1900"/>
        <w:gridCol w:w="2044"/>
      </w:tblGrid>
      <w:tr xmlns:wp14="http://schemas.microsoft.com/office/word/2010/wordml" w:rsidR="00A9712D" w14:paraId="357D0427" wp14:textId="77777777">
        <w:tc>
          <w:tcPr>
            <w:tcW w:w="2236"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03A7BF39" wp14:textId="77777777">
            <w:pPr>
              <w:keepLines/>
              <w:widowControl w:val="0"/>
              <w:spacing w:line="192" w:lineRule="auto"/>
            </w:pPr>
            <w:r>
              <w:t>Organization Name:</w:t>
            </w:r>
          </w:p>
        </w:tc>
        <w:tc>
          <w:tcPr>
            <w:tcW w:w="465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3656B9AB" wp14:textId="77777777">
            <w:pPr>
              <w:keepLines/>
              <w:widowControl w:val="0"/>
              <w:spacing w:line="192" w:lineRule="auto"/>
            </w:pPr>
          </w:p>
        </w:tc>
        <w:tc>
          <w:tcPr>
            <w:tcW w:w="19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7F2A214E" wp14:textId="77777777">
            <w:pPr>
              <w:keepLines/>
              <w:widowControl w:val="0"/>
              <w:spacing w:line="192" w:lineRule="auto"/>
            </w:pPr>
            <w:r>
              <w:t>Federal Tax ID #:</w:t>
            </w:r>
          </w:p>
        </w:tc>
        <w:tc>
          <w:tcPr>
            <w:tcW w:w="2044"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45FB0818" wp14:textId="77777777">
            <w:pPr>
              <w:keepLines/>
              <w:widowControl w:val="0"/>
              <w:spacing w:line="192" w:lineRule="auto"/>
            </w:pPr>
          </w:p>
        </w:tc>
      </w:tr>
    </w:tbl>
    <w:p xmlns:wp14="http://schemas.microsoft.com/office/word/2010/wordml" w:rsidR="00A9712D" w:rsidRDefault="00A9712D" w14:paraId="049F31CB" wp14:textId="77777777">
      <w:pPr>
        <w:keepLines/>
        <w:spacing w:line="192" w:lineRule="auto"/>
      </w:pPr>
    </w:p>
    <w:tbl>
      <w:tblPr>
        <w:tblStyle w:val="affe"/>
        <w:tblW w:w="108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64"/>
        <w:gridCol w:w="3906"/>
        <w:gridCol w:w="660"/>
        <w:gridCol w:w="2025"/>
        <w:gridCol w:w="1125"/>
        <w:gridCol w:w="1350"/>
      </w:tblGrid>
      <w:tr xmlns:wp14="http://schemas.microsoft.com/office/word/2010/wordml" w:rsidR="00A9712D" w14:paraId="16C99BEE" wp14:textId="77777777">
        <w:trPr>
          <w:cantSplit/>
        </w:trPr>
        <w:tc>
          <w:tcPr>
            <w:tcW w:w="1764"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5EF15645" wp14:textId="77777777">
            <w:pPr>
              <w:keepLines/>
              <w:widowControl w:val="0"/>
              <w:spacing w:line="192" w:lineRule="auto"/>
            </w:pPr>
            <w:r>
              <w:t>Street Address:</w:t>
            </w:r>
          </w:p>
        </w:tc>
        <w:tc>
          <w:tcPr>
            <w:tcW w:w="3906"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53128261" wp14:textId="77777777">
            <w:pPr>
              <w:keepLines/>
              <w:widowControl w:val="0"/>
              <w:spacing w:line="192" w:lineRule="auto"/>
            </w:pPr>
          </w:p>
        </w:tc>
        <w:tc>
          <w:tcPr>
            <w:tcW w:w="66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7820E858" wp14:textId="77777777">
            <w:pPr>
              <w:keepLines/>
              <w:widowControl w:val="0"/>
              <w:spacing w:line="192" w:lineRule="auto"/>
            </w:pPr>
            <w:r>
              <w:t>City:</w:t>
            </w:r>
          </w:p>
        </w:tc>
        <w:tc>
          <w:tcPr>
            <w:tcW w:w="20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62486C05" wp14:textId="77777777">
            <w:pPr>
              <w:keepLines/>
              <w:widowControl w:val="0"/>
              <w:spacing w:line="192" w:lineRule="auto"/>
            </w:pPr>
          </w:p>
        </w:tc>
        <w:tc>
          <w:tcPr>
            <w:tcW w:w="112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163FE0BA" wp14:textId="77777777">
            <w:pPr>
              <w:keepLines/>
              <w:widowControl w:val="0"/>
              <w:spacing w:line="192" w:lineRule="auto"/>
            </w:pPr>
            <w:r>
              <w:t>Zip code:</w:t>
            </w:r>
          </w:p>
        </w:tc>
        <w:tc>
          <w:tcPr>
            <w:tcW w:w="135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4101652C" wp14:textId="77777777">
            <w:pPr>
              <w:keepLines/>
              <w:widowControl w:val="0"/>
              <w:spacing w:line="192" w:lineRule="auto"/>
            </w:pPr>
          </w:p>
        </w:tc>
      </w:tr>
    </w:tbl>
    <w:p xmlns:wp14="http://schemas.microsoft.com/office/word/2010/wordml" w:rsidR="00A9712D" w:rsidRDefault="00A9712D" w14:paraId="4B99056E" wp14:textId="77777777">
      <w:pPr>
        <w:keepLines/>
        <w:spacing w:line="192" w:lineRule="auto"/>
      </w:pPr>
    </w:p>
    <w:tbl>
      <w:tblPr>
        <w:tblStyle w:val="afff"/>
        <w:tblW w:w="108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81"/>
        <w:gridCol w:w="405"/>
        <w:gridCol w:w="2970"/>
        <w:gridCol w:w="423"/>
        <w:gridCol w:w="1256"/>
        <w:gridCol w:w="435"/>
        <w:gridCol w:w="3060"/>
      </w:tblGrid>
      <w:tr xmlns:wp14="http://schemas.microsoft.com/office/word/2010/wordml" w:rsidR="00A9712D" w14:paraId="7D5E976B" wp14:textId="77777777">
        <w:trPr>
          <w:trHeight w:val="382"/>
        </w:trPr>
        <w:tc>
          <w:tcPr>
            <w:tcW w:w="2281"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A9712D" w:rsidRDefault="002061F6" w14:paraId="1742323C" wp14:textId="77777777">
            <w:pPr>
              <w:keepLines/>
              <w:spacing w:line="192" w:lineRule="auto"/>
            </w:pPr>
            <w:r>
              <w:t>Type of organization:</w:t>
            </w:r>
          </w:p>
        </w:tc>
        <w:tc>
          <w:tcPr>
            <w:tcW w:w="405" w:type="dxa"/>
            <w:tcBorders>
              <w:top w:val="single" w:color="FFFFFF" w:sz="8" w:space="0"/>
              <w:left w:val="single" w:color="FFFFFF" w:sz="8" w:space="0"/>
              <w:bottom w:val="single" w:color="FFFFFF" w:sz="8" w:space="0"/>
              <w:right w:val="single" w:color="FFFFFF" w:sz="8" w:space="0"/>
            </w:tcBorders>
            <w:shd w:val="clear" w:color="auto" w:fill="F3F3F3"/>
            <w:tcMar>
              <w:top w:w="0" w:type="dxa"/>
              <w:left w:w="100" w:type="dxa"/>
              <w:bottom w:w="0" w:type="dxa"/>
              <w:right w:w="100" w:type="dxa"/>
            </w:tcMar>
            <w:vAlign w:val="center"/>
          </w:tcPr>
          <w:p w:rsidR="00A9712D" w:rsidRDefault="00A9712D" w14:paraId="1299C43A" wp14:textId="77777777">
            <w:pPr>
              <w:keepLines/>
              <w:spacing w:line="192" w:lineRule="auto"/>
              <w:jc w:val="center"/>
            </w:pPr>
          </w:p>
        </w:tc>
        <w:tc>
          <w:tcPr>
            <w:tcW w:w="2970"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A9712D" w:rsidRDefault="002061F6" w14:paraId="442878E8" wp14:textId="77777777">
            <w:pPr>
              <w:keepLines/>
              <w:spacing w:line="192" w:lineRule="auto"/>
            </w:pPr>
            <w:r>
              <w:t>Non-profit and/or 501(c)(3)</w:t>
            </w:r>
          </w:p>
        </w:tc>
        <w:tc>
          <w:tcPr>
            <w:tcW w:w="423" w:type="dxa"/>
            <w:tcBorders>
              <w:top w:val="single" w:color="FFFFFF" w:sz="8" w:space="0"/>
              <w:left w:val="single" w:color="FFFFFF" w:sz="8" w:space="0"/>
              <w:bottom w:val="single" w:color="FFFFFF" w:sz="8" w:space="0"/>
              <w:right w:val="single" w:color="FFFFFF" w:sz="8" w:space="0"/>
            </w:tcBorders>
            <w:shd w:val="clear" w:color="auto" w:fill="F3F3F3"/>
            <w:tcMar>
              <w:top w:w="0" w:type="dxa"/>
              <w:left w:w="100" w:type="dxa"/>
              <w:bottom w:w="0" w:type="dxa"/>
              <w:right w:w="100" w:type="dxa"/>
            </w:tcMar>
            <w:vAlign w:val="center"/>
          </w:tcPr>
          <w:p w:rsidR="00A9712D" w:rsidRDefault="00A9712D" w14:paraId="4DDBEF00" wp14:textId="77777777">
            <w:pPr>
              <w:keepLines/>
              <w:spacing w:line="192" w:lineRule="auto"/>
              <w:jc w:val="center"/>
            </w:pPr>
          </w:p>
        </w:tc>
        <w:tc>
          <w:tcPr>
            <w:tcW w:w="1256"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A9712D" w:rsidRDefault="002061F6" w14:paraId="5BE5F459" wp14:textId="77777777">
            <w:pPr>
              <w:keepLines/>
              <w:spacing w:line="192" w:lineRule="auto"/>
            </w:pPr>
            <w:r>
              <w:t>For profit</w:t>
            </w:r>
          </w:p>
        </w:tc>
        <w:tc>
          <w:tcPr>
            <w:tcW w:w="435" w:type="dxa"/>
            <w:tcBorders>
              <w:top w:val="single" w:color="FFFFFF" w:sz="8" w:space="0"/>
              <w:left w:val="single" w:color="FFFFFF" w:sz="8" w:space="0"/>
              <w:bottom w:val="single" w:color="FFFFFF" w:sz="8" w:space="0"/>
              <w:right w:val="single" w:color="FFFFFF" w:sz="8" w:space="0"/>
            </w:tcBorders>
            <w:shd w:val="clear" w:color="auto" w:fill="F3F3F3"/>
            <w:tcMar>
              <w:top w:w="0" w:type="dxa"/>
              <w:left w:w="100" w:type="dxa"/>
              <w:bottom w:w="0" w:type="dxa"/>
              <w:right w:w="100" w:type="dxa"/>
            </w:tcMar>
            <w:vAlign w:val="center"/>
          </w:tcPr>
          <w:p w:rsidR="00A9712D" w:rsidRDefault="00A9712D" w14:paraId="3461D779" wp14:textId="77777777">
            <w:pPr>
              <w:keepLines/>
              <w:spacing w:line="192" w:lineRule="auto"/>
              <w:jc w:val="center"/>
            </w:pPr>
          </w:p>
        </w:tc>
        <w:tc>
          <w:tcPr>
            <w:tcW w:w="3060"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A9712D" w:rsidRDefault="002061F6" w14:paraId="658856DF" wp14:textId="77777777">
            <w:pPr>
              <w:keepLines/>
              <w:spacing w:line="192" w:lineRule="auto"/>
            </w:pPr>
            <w:r>
              <w:t>Governmental</w:t>
            </w:r>
          </w:p>
        </w:tc>
      </w:tr>
    </w:tbl>
    <w:p xmlns:wp14="http://schemas.microsoft.com/office/word/2010/wordml" w:rsidR="00A9712D" w:rsidRDefault="00A9712D" w14:paraId="3CF2D8B6" wp14:textId="77777777">
      <w:pPr>
        <w:keepLines/>
        <w:spacing w:line="192" w:lineRule="auto"/>
        <w:rPr>
          <w:rFonts w:ascii="Times New Roman" w:hAnsi="Times New Roman" w:eastAsia="Times New Roman" w:cs="Times New Roman"/>
          <w:sz w:val="14"/>
          <w:szCs w:val="14"/>
        </w:rPr>
      </w:pPr>
    </w:p>
    <w:tbl>
      <w:tblPr>
        <w:tblStyle w:val="afff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030"/>
        <w:gridCol w:w="5770"/>
      </w:tblGrid>
      <w:tr xmlns:wp14="http://schemas.microsoft.com/office/word/2010/wordml" w:rsidR="00A9712D" w14:paraId="04DCB76B" wp14:textId="77777777">
        <w:tc>
          <w:tcPr>
            <w:tcW w:w="503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2D1F419B" wp14:textId="77777777">
            <w:pPr>
              <w:keepLines/>
              <w:spacing w:line="192" w:lineRule="auto"/>
            </w:pPr>
            <w:r>
              <w:t xml:space="preserve">Annual operating budget </w:t>
            </w:r>
            <w:r>
              <w:rPr>
                <w:sz w:val="18"/>
                <w:szCs w:val="18"/>
              </w:rPr>
              <w:t>(</w:t>
            </w:r>
            <w:r>
              <w:rPr>
                <w:i/>
                <w:sz w:val="18"/>
                <w:szCs w:val="18"/>
              </w:rPr>
              <w:t>must attach documentation</w:t>
            </w:r>
            <w:r>
              <w:rPr>
                <w:sz w:val="18"/>
                <w:szCs w:val="18"/>
              </w:rPr>
              <w:t>)</w:t>
            </w:r>
            <w:r>
              <w:t>:</w:t>
            </w:r>
          </w:p>
        </w:tc>
        <w:tc>
          <w:tcPr>
            <w:tcW w:w="577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0FB78278" wp14:textId="77777777">
            <w:pPr>
              <w:keepLines/>
              <w:widowControl w:val="0"/>
              <w:spacing w:line="192" w:lineRule="auto"/>
              <w:rPr>
                <w:rFonts w:ascii="Times New Roman" w:hAnsi="Times New Roman" w:eastAsia="Times New Roman" w:cs="Times New Roman"/>
              </w:rPr>
            </w:pPr>
          </w:p>
        </w:tc>
      </w:tr>
    </w:tbl>
    <w:p xmlns:wp14="http://schemas.microsoft.com/office/word/2010/wordml" w:rsidR="00A9712D" w:rsidRDefault="00A9712D" w14:paraId="1FC39945" wp14:textId="77777777">
      <w:pPr>
        <w:keepLines/>
        <w:spacing w:line="192" w:lineRule="auto"/>
        <w:rPr>
          <w:rFonts w:ascii="Times New Roman" w:hAnsi="Times New Roman" w:eastAsia="Times New Roman" w:cs="Times New Roman"/>
          <w:sz w:val="14"/>
          <w:szCs w:val="14"/>
        </w:rPr>
      </w:pPr>
    </w:p>
    <w:tbl>
      <w:tblPr>
        <w:tblStyle w:val="afff1"/>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151"/>
        <w:gridCol w:w="495"/>
        <w:gridCol w:w="705"/>
        <w:gridCol w:w="497"/>
        <w:gridCol w:w="2952"/>
      </w:tblGrid>
      <w:tr xmlns:wp14="http://schemas.microsoft.com/office/word/2010/wordml" w:rsidR="00A9712D" w14:paraId="4BF85773" wp14:textId="77777777">
        <w:trPr>
          <w:trHeight w:val="18"/>
        </w:trPr>
        <w:tc>
          <w:tcPr>
            <w:tcW w:w="6151"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6A954F70" wp14:textId="77777777">
            <w:pPr>
              <w:keepLines/>
            </w:pPr>
            <w:r>
              <w:t xml:space="preserve">Is the organization licensed or accredited by the state of TN? </w:t>
            </w:r>
          </w:p>
        </w:tc>
        <w:tc>
          <w:tcPr>
            <w:tcW w:w="49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0562CB0E" wp14:textId="77777777">
            <w:pPr>
              <w:keepLines/>
              <w:spacing w:line="192" w:lineRule="auto"/>
              <w:jc w:val="center"/>
            </w:pPr>
          </w:p>
        </w:tc>
        <w:tc>
          <w:tcPr>
            <w:tcW w:w="70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65804BD3" wp14:textId="77777777">
            <w:pPr>
              <w:keepLines/>
              <w:spacing w:line="192" w:lineRule="auto"/>
            </w:pPr>
            <w:r>
              <w:t>No</w:t>
            </w:r>
          </w:p>
        </w:tc>
        <w:tc>
          <w:tcPr>
            <w:tcW w:w="497"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34CE0A41" wp14:textId="77777777">
            <w:pPr>
              <w:keepLines/>
              <w:spacing w:line="192" w:lineRule="auto"/>
              <w:jc w:val="center"/>
            </w:pPr>
          </w:p>
        </w:tc>
        <w:tc>
          <w:tcPr>
            <w:tcW w:w="295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3C81645F" wp14:textId="77777777">
            <w:pPr>
              <w:keepLines/>
              <w:spacing w:line="192" w:lineRule="auto"/>
              <w:rPr>
                <w:i/>
                <w:sz w:val="9"/>
                <w:szCs w:val="9"/>
              </w:rPr>
            </w:pPr>
            <w:r>
              <w:t xml:space="preserve">Yes </w:t>
            </w:r>
            <w:r>
              <w:rPr>
                <w:i/>
                <w:sz w:val="18"/>
                <w:szCs w:val="18"/>
              </w:rPr>
              <w:t>(must attach documentation)</w:t>
            </w:r>
          </w:p>
        </w:tc>
      </w:tr>
    </w:tbl>
    <w:p xmlns:wp14="http://schemas.microsoft.com/office/word/2010/wordml" w:rsidR="00A9712D" w:rsidRDefault="00A9712D" w14:paraId="62EBF3C5" wp14:textId="77777777">
      <w:pPr>
        <w:keepLines/>
        <w:spacing w:line="192" w:lineRule="auto"/>
      </w:pPr>
    </w:p>
    <w:tbl>
      <w:tblPr>
        <w:tblStyle w:val="afff2"/>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55"/>
        <w:gridCol w:w="3585"/>
        <w:gridCol w:w="1440"/>
        <w:gridCol w:w="3420"/>
      </w:tblGrid>
      <w:tr xmlns:wp14="http://schemas.microsoft.com/office/word/2010/wordml" w:rsidR="00A9712D" w14:paraId="12E57B95" wp14:textId="77777777">
        <w:tc>
          <w:tcPr>
            <w:tcW w:w="235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5A181D5C" wp14:textId="77777777">
            <w:pPr>
              <w:keepLines/>
              <w:widowControl w:val="0"/>
              <w:spacing w:line="192" w:lineRule="auto"/>
            </w:pPr>
            <w:r>
              <w:t>Project contact name:</w:t>
            </w:r>
          </w:p>
        </w:tc>
        <w:tc>
          <w:tcPr>
            <w:tcW w:w="358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6D98A12B" wp14:textId="77777777">
            <w:pPr>
              <w:keepLines/>
              <w:widowControl w:val="0"/>
              <w:spacing w:line="192" w:lineRule="auto"/>
            </w:pPr>
          </w:p>
        </w:tc>
        <w:tc>
          <w:tcPr>
            <w:tcW w:w="144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1BB0F197" wp14:textId="77777777">
            <w:pPr>
              <w:keepLines/>
              <w:widowControl w:val="0"/>
              <w:spacing w:line="192" w:lineRule="auto"/>
            </w:pPr>
            <w:r>
              <w:t>Contact title:</w:t>
            </w:r>
          </w:p>
        </w:tc>
        <w:tc>
          <w:tcPr>
            <w:tcW w:w="342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2946DB82" wp14:textId="77777777">
            <w:pPr>
              <w:keepLines/>
              <w:widowControl w:val="0"/>
              <w:spacing w:line="192" w:lineRule="auto"/>
            </w:pPr>
          </w:p>
        </w:tc>
      </w:tr>
    </w:tbl>
    <w:p xmlns:wp14="http://schemas.microsoft.com/office/word/2010/wordml" w:rsidR="00A9712D" w:rsidRDefault="00A9712D" w14:paraId="5997CC1D" wp14:textId="77777777">
      <w:pPr>
        <w:keepLines/>
        <w:spacing w:line="192" w:lineRule="auto"/>
      </w:pPr>
    </w:p>
    <w:tbl>
      <w:tblPr>
        <w:tblStyle w:val="afff3"/>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25"/>
        <w:gridCol w:w="1860"/>
        <w:gridCol w:w="818"/>
        <w:gridCol w:w="6397"/>
      </w:tblGrid>
      <w:tr xmlns:wp14="http://schemas.microsoft.com/office/word/2010/wordml" w:rsidR="00A9712D" w14:paraId="1ED86C08" wp14:textId="77777777">
        <w:tc>
          <w:tcPr>
            <w:tcW w:w="172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32D7C51A" wp14:textId="77777777">
            <w:pPr>
              <w:keepLines/>
              <w:widowControl w:val="0"/>
              <w:spacing w:line="192" w:lineRule="auto"/>
            </w:pPr>
            <w:r>
              <w:t>Phone number:</w:t>
            </w:r>
          </w:p>
        </w:tc>
        <w:tc>
          <w:tcPr>
            <w:tcW w:w="186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110FFD37" wp14:textId="77777777">
            <w:pPr>
              <w:keepLines/>
              <w:widowControl w:val="0"/>
              <w:spacing w:line="192" w:lineRule="auto"/>
            </w:pPr>
          </w:p>
        </w:tc>
        <w:tc>
          <w:tcPr>
            <w:tcW w:w="818"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A9712D" w:rsidRDefault="002061F6" w14:paraId="084443D4" wp14:textId="77777777">
            <w:pPr>
              <w:keepLines/>
              <w:widowControl w:val="0"/>
              <w:spacing w:line="192" w:lineRule="auto"/>
            </w:pPr>
            <w:r>
              <w:t>Email:</w:t>
            </w:r>
          </w:p>
        </w:tc>
        <w:tc>
          <w:tcPr>
            <w:tcW w:w="6397"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A9712D" w14:paraId="6B699379" wp14:textId="77777777">
            <w:pPr>
              <w:keepLines/>
              <w:widowControl w:val="0"/>
              <w:spacing w:line="192" w:lineRule="auto"/>
            </w:pPr>
          </w:p>
        </w:tc>
      </w:tr>
    </w:tbl>
    <w:p xmlns:wp14="http://schemas.microsoft.com/office/word/2010/wordml" w:rsidR="00A9712D" w:rsidRDefault="002061F6" w14:paraId="0DCD2AAF" wp14:textId="77777777">
      <w:pPr>
        <w:pStyle w:val="Heading3"/>
      </w:pPr>
      <w:bookmarkStart w:name="_heading=h.dwlv2ccsn334" w:colFirst="0" w:colLast="0" w:id="13"/>
      <w:bookmarkEnd w:id="13"/>
      <w:r>
        <w:rPr>
          <w:color w:val="2F5496"/>
        </w:rPr>
        <w:t>Section Two: Funding Information</w:t>
      </w:r>
    </w:p>
    <w:tbl>
      <w:tblPr>
        <w:tblStyle w:val="afff4"/>
        <w:tblW w:w="5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05"/>
        <w:gridCol w:w="2295"/>
      </w:tblGrid>
      <w:tr xmlns:wp14="http://schemas.microsoft.com/office/word/2010/wordml" w:rsidR="00A9712D" w14:paraId="71474DBD" wp14:textId="77777777">
        <w:trPr>
          <w:trHeight w:val="605"/>
        </w:trPr>
        <w:tc>
          <w:tcPr>
            <w:tcW w:w="2805"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rsidR="00A9712D" w:rsidRDefault="002061F6" w14:paraId="5B9B8BE6" wp14:textId="77777777">
            <w:pPr>
              <w:pStyle w:val="Heading4"/>
              <w:widowControl w:val="0"/>
              <w:spacing w:line="192" w:lineRule="auto"/>
            </w:pPr>
            <w:bookmarkStart w:name="_heading=h.54lsp8hds22f" w:colFirst="0" w:colLast="0" w:id="14"/>
            <w:bookmarkEnd w:id="14"/>
            <w:r>
              <w:t>Total Funding Request:</w:t>
            </w:r>
          </w:p>
        </w:tc>
        <w:tc>
          <w:tcPr>
            <w:tcW w:w="229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A9712D" w:rsidRDefault="002061F6" w14:paraId="52137B25" wp14:textId="77777777">
            <w:pPr>
              <w:widowControl w:val="0"/>
              <w:pBdr>
                <w:top w:val="nil"/>
                <w:left w:val="nil"/>
                <w:bottom w:val="nil"/>
                <w:right w:val="nil"/>
                <w:between w:val="nil"/>
              </w:pBdr>
              <w:spacing w:line="192" w:lineRule="auto"/>
            </w:pPr>
            <w:r>
              <w:t xml:space="preserve">$ </w:t>
            </w:r>
          </w:p>
        </w:tc>
      </w:tr>
    </w:tbl>
    <w:p xmlns:wp14="http://schemas.microsoft.com/office/word/2010/wordml" w:rsidR="00A9712D" w:rsidRDefault="00A9712D" w14:paraId="3FE9F23F" wp14:textId="77777777">
      <w:pPr>
        <w:spacing w:line="192" w:lineRule="auto"/>
      </w:pPr>
    </w:p>
    <w:tbl>
      <w:tblPr>
        <w:tblStyle w:val="afff5"/>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565"/>
        <w:gridCol w:w="1235"/>
      </w:tblGrid>
      <w:tr xmlns:wp14="http://schemas.microsoft.com/office/word/2010/wordml" w:rsidR="00A9712D" w14:paraId="19B19950" wp14:textId="77777777">
        <w:tc>
          <w:tcPr>
            <w:tcW w:w="95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4FAFA526" wp14:textId="77777777">
            <w:pPr>
              <w:spacing w:line="192" w:lineRule="auto"/>
            </w:pPr>
            <w:r>
              <w:t xml:space="preserve">What percentage of the </w:t>
            </w:r>
            <w:r>
              <w:rPr>
                <w:i/>
              </w:rPr>
              <w:t>total project cost</w:t>
            </w:r>
            <w:r>
              <w:t xml:space="preserve"> will the requested funds cover?</w:t>
            </w:r>
          </w:p>
        </w:tc>
        <w:tc>
          <w:tcPr>
            <w:tcW w:w="123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1F72F646" wp14:textId="77777777">
            <w:pPr>
              <w:widowControl w:val="0"/>
              <w:pBdr>
                <w:top w:val="nil"/>
                <w:left w:val="nil"/>
                <w:bottom w:val="nil"/>
                <w:right w:val="nil"/>
                <w:between w:val="nil"/>
              </w:pBdr>
              <w:spacing w:line="192" w:lineRule="auto"/>
            </w:pPr>
          </w:p>
        </w:tc>
      </w:tr>
      <w:tr xmlns:wp14="http://schemas.microsoft.com/office/word/2010/wordml" w:rsidR="00A9712D" w14:paraId="58EB3BC2" wp14:textId="77777777">
        <w:tc>
          <w:tcPr>
            <w:tcW w:w="95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486B1643" wp14:textId="77777777">
            <w:pPr>
              <w:spacing w:line="192" w:lineRule="auto"/>
            </w:pPr>
            <w:r>
              <w:t xml:space="preserve">What percentage of </w:t>
            </w:r>
            <w:r>
              <w:rPr>
                <w:i/>
              </w:rPr>
              <w:t>funds requested</w:t>
            </w:r>
            <w:r>
              <w:t xml:space="preserve"> will be used to serve residents of Jefferson County?</w:t>
            </w:r>
          </w:p>
        </w:tc>
        <w:tc>
          <w:tcPr>
            <w:tcW w:w="123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08CE6F91" wp14:textId="77777777">
            <w:pPr>
              <w:widowControl w:val="0"/>
              <w:pBdr>
                <w:top w:val="nil"/>
                <w:left w:val="nil"/>
                <w:bottom w:val="nil"/>
                <w:right w:val="nil"/>
                <w:between w:val="nil"/>
              </w:pBdr>
              <w:spacing w:line="192" w:lineRule="auto"/>
            </w:pPr>
          </w:p>
        </w:tc>
      </w:tr>
    </w:tbl>
    <w:p xmlns:wp14="http://schemas.microsoft.com/office/word/2010/wordml" w:rsidR="00A9712D" w:rsidRDefault="00A9712D" w14:paraId="61CDCEAD" wp14:textId="77777777">
      <w:pPr>
        <w:spacing w:line="192" w:lineRule="auto"/>
      </w:pPr>
    </w:p>
    <w:tbl>
      <w:tblPr>
        <w:tblStyle w:val="afff6"/>
        <w:tblW w:w="107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50"/>
        <w:gridCol w:w="1725"/>
        <w:gridCol w:w="1125"/>
        <w:gridCol w:w="6885"/>
      </w:tblGrid>
      <w:tr xmlns:wp14="http://schemas.microsoft.com/office/word/2010/wordml" w:rsidR="00A9712D" w:rsidTr="48D440BD" w14:paraId="08C1975D" wp14:textId="77777777">
        <w:trPr>
          <w:trHeight w:val="420"/>
        </w:trPr>
        <w:tc>
          <w:tcPr>
            <w:tcW w:w="10785" w:type="dxa"/>
            <w:gridSpan w:val="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A9712D" w:rsidRDefault="002061F6" w14:paraId="1B16F19D" wp14:textId="77777777">
            <w:pPr>
              <w:widowControl w:val="0"/>
              <w:pBdr>
                <w:top w:val="nil"/>
                <w:left w:val="nil"/>
                <w:bottom w:val="nil"/>
                <w:right w:val="nil"/>
                <w:between w:val="nil"/>
              </w:pBdr>
              <w:spacing w:line="192" w:lineRule="auto"/>
            </w:pPr>
            <w:r>
              <w:t xml:space="preserve">Funding received from Jefferson County opioid settlement funding </w:t>
            </w:r>
            <w:r>
              <w:rPr>
                <w:b/>
              </w:rPr>
              <w:t>last year</w:t>
            </w:r>
            <w:r>
              <w:t>:</w:t>
            </w:r>
          </w:p>
        </w:tc>
      </w:tr>
      <w:tr xmlns:wp14="http://schemas.microsoft.com/office/word/2010/wordml" w:rsidR="00A9712D" w:rsidTr="48D440BD" w14:paraId="56A01BE4" wp14:textId="77777777">
        <w:tc>
          <w:tcPr>
            <w:tcW w:w="10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A9712D" w:rsidRDefault="002061F6" w14:paraId="3F1B3A36" wp14:textId="77777777">
            <w:pPr>
              <w:widowControl w:val="0"/>
              <w:pBdr>
                <w:top w:val="nil"/>
                <w:left w:val="nil"/>
                <w:bottom w:val="nil"/>
                <w:right w:val="nil"/>
                <w:between w:val="nil"/>
              </w:pBdr>
              <w:spacing w:line="192" w:lineRule="auto"/>
            </w:pPr>
            <w:r>
              <w:t>Amount:</w:t>
            </w:r>
          </w:p>
        </w:tc>
        <w:tc>
          <w:tcPr>
            <w:tcW w:w="17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RDefault="00A9712D" w14:paraId="6BB9E253" wp14:textId="77777777">
            <w:pPr>
              <w:widowControl w:val="0"/>
              <w:pBdr>
                <w:top w:val="nil"/>
                <w:left w:val="nil"/>
                <w:bottom w:val="nil"/>
                <w:right w:val="nil"/>
                <w:between w:val="nil"/>
              </w:pBdr>
              <w:spacing w:line="192" w:lineRule="auto"/>
            </w:pPr>
          </w:p>
        </w:tc>
        <w:tc>
          <w:tcPr>
            <w:tcW w:w="11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A9712D" w:rsidRDefault="002061F6" w14:paraId="4FB3E2D4" wp14:textId="77777777">
            <w:pPr>
              <w:widowControl w:val="0"/>
              <w:spacing w:line="192" w:lineRule="auto"/>
            </w:pPr>
            <w:r>
              <w:t>Purpose:</w:t>
            </w:r>
          </w:p>
        </w:tc>
        <w:tc>
          <w:tcPr>
            <w:tcW w:w="68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RDefault="00A9712D" w14:paraId="23DE523C" wp14:textId="77777777">
            <w:pPr>
              <w:widowControl w:val="0"/>
              <w:pBdr>
                <w:top w:val="nil"/>
                <w:left w:val="nil"/>
                <w:bottom w:val="nil"/>
                <w:right w:val="nil"/>
                <w:between w:val="nil"/>
              </w:pBdr>
              <w:spacing w:line="192" w:lineRule="auto"/>
            </w:pPr>
          </w:p>
        </w:tc>
      </w:tr>
    </w:tbl>
    <w:p w:rsidR="48D440BD" w:rsidP="48D440BD" w:rsidRDefault="48D440BD" w14:paraId="35306DB7" w14:textId="4D9408D4">
      <w:pPr>
        <w:pStyle w:val="Normal"/>
        <w:suppressLineNumbers w:val="0"/>
        <w:bidi w:val="0"/>
        <w:spacing w:before="0" w:beforeAutospacing="off" w:after="0" w:afterAutospacing="off" w:line="276" w:lineRule="auto"/>
        <w:ind w:left="0" w:right="0"/>
        <w:jc w:val="left"/>
        <w:rPr>
          <w:color w:val="000000" w:themeColor="text1" w:themeTint="FF" w:themeShade="FF"/>
        </w:rPr>
        <w:sectPr w:rsidR="00A9712D">
          <w:footerReference w:type="default" r:id="rId18"/>
          <w:headerReference w:type="first" r:id="rId19"/>
          <w:footerReference w:type="first" r:id="rId20"/>
          <w:pgSz w:w="12240" w:h="15840" w:orient="portrait"/>
          <w:pgMar w:top="720" w:right="720" w:bottom="720" w:left="720" w:header="720" w:footer="720" w:gutter="0"/>
          <w:pgNumType w:start="1"/>
          <w:cols w:space="720"/>
          <w:titlePg/>
          <w:headerReference w:type="default" r:id="R1a5176fa47fc4d54"/>
        </w:sectPr>
      </w:pPr>
    </w:p>
    <w:p xmlns:wp14="http://schemas.microsoft.com/office/word/2010/wordml" w:rsidR="00A9712D" w:rsidRDefault="002061F6" w14:paraId="1EDF5792" wp14:textId="77777777">
      <w:pPr>
        <w:pStyle w:val="Heading3"/>
        <w:jc w:val="center"/>
      </w:pPr>
      <w:bookmarkStart w:name="_heading=h.7jzcztn9k8e4" w:colFirst="0" w:colLast="0" w:id="16"/>
      <w:bookmarkEnd w:id="16"/>
      <w:r>
        <w:rPr>
          <w:color w:val="2F5496"/>
        </w:rPr>
        <w:t>Budget Template for Opioid Settlement Funding</w:t>
      </w:r>
      <w:r>
        <w:t xml:space="preserve"> </w:t>
      </w:r>
    </w:p>
    <w:p xmlns:wp14="http://schemas.microsoft.com/office/word/2010/wordml" w:rsidR="00A9712D" w:rsidP="68C855DE" w:rsidRDefault="002061F6" w14:paraId="58CE1565" wp14:textId="77777777">
      <w:pPr>
        <w:jc w:val="center"/>
        <w:rPr>
          <w:i w:val="1"/>
          <w:iCs w:val="1"/>
          <w:lang w:val="en-US"/>
        </w:rPr>
      </w:pPr>
      <w:r w:rsidRPr="68C855DE" w:rsidR="002061F6">
        <w:rPr>
          <w:b w:val="1"/>
          <w:bCs w:val="1"/>
          <w:i w:val="1"/>
          <w:iCs w:val="1"/>
          <w:lang w:val="en-US"/>
        </w:rPr>
        <w:t>Instructions:</w:t>
      </w:r>
      <w:r w:rsidRPr="68C855DE" w:rsidR="002061F6">
        <w:rPr>
          <w:i w:val="1"/>
          <w:iCs w:val="1"/>
          <w:lang w:val="en-US"/>
        </w:rPr>
        <w:t xml:space="preserve"> Add or </w:t>
      </w:r>
      <w:r w:rsidRPr="68C855DE" w:rsidR="002061F6">
        <w:rPr>
          <w:i w:val="1"/>
          <w:iCs w:val="1"/>
          <w:lang w:val="en-US"/>
        </w:rPr>
        <w:t>delete</w:t>
      </w:r>
      <w:r w:rsidRPr="68C855DE" w:rsidR="002061F6">
        <w:rPr>
          <w:i w:val="1"/>
          <w:iCs w:val="1"/>
          <w:lang w:val="en-US"/>
        </w:rPr>
        <w:t xml:space="preserve"> </w:t>
      </w:r>
      <w:r w:rsidRPr="68C855DE" w:rsidR="002061F6">
        <w:rPr>
          <w:i w:val="1"/>
          <w:iCs w:val="1"/>
          <w:lang w:val="en-US"/>
        </w:rPr>
        <w:t>rows</w:t>
      </w:r>
      <w:r w:rsidRPr="68C855DE" w:rsidR="002061F6">
        <w:rPr>
          <w:i w:val="1"/>
          <w:iCs w:val="1"/>
          <w:lang w:val="en-US"/>
        </w:rPr>
        <w:t xml:space="preserve"> as necessary. The </w:t>
      </w:r>
      <w:hyperlink r:id="Rb9336f0c73254966">
        <w:r w:rsidRPr="68C855DE" w:rsidR="002061F6">
          <w:rPr>
            <w:i w:val="1"/>
            <w:iCs w:val="1"/>
            <w:color w:val="1155CC"/>
            <w:u w:val="single"/>
            <w:lang w:val="en-US"/>
          </w:rPr>
          <w:t>TN OAC’s remediation list</w:t>
        </w:r>
      </w:hyperlink>
      <w:r w:rsidRPr="68C855DE" w:rsidR="002061F6">
        <w:rPr>
          <w:i w:val="1"/>
          <w:iCs w:val="1"/>
          <w:lang w:val="en-US"/>
        </w:rPr>
        <w:t xml:space="preserve"> must be used to </w:t>
      </w:r>
      <w:r w:rsidRPr="68C855DE" w:rsidR="002061F6">
        <w:rPr>
          <w:i w:val="1"/>
          <w:iCs w:val="1"/>
          <w:lang w:val="en-US"/>
        </w:rPr>
        <w:t>determine</w:t>
      </w:r>
      <w:r w:rsidRPr="68C855DE" w:rsidR="002061F6">
        <w:rPr>
          <w:i w:val="1"/>
          <w:iCs w:val="1"/>
          <w:lang w:val="en-US"/>
        </w:rPr>
        <w:t xml:space="preserve"> which strategies are addressed.</w:t>
      </w:r>
    </w:p>
    <w:p xmlns:wp14="http://schemas.microsoft.com/office/word/2010/wordml" w:rsidR="00A9712D" w:rsidRDefault="00A9712D" w14:paraId="5043CB0F" wp14:textId="77777777">
      <w:pPr>
        <w:rPr>
          <w:b/>
        </w:rPr>
      </w:pPr>
    </w:p>
    <w:p xmlns:wp14="http://schemas.microsoft.com/office/word/2010/wordml" w:rsidR="00A9712D" w:rsidRDefault="002061F6" w14:paraId="214A12D9" wp14:textId="77777777">
      <w:pPr>
        <w:rPr>
          <w:b/>
        </w:rPr>
      </w:pPr>
      <w:r>
        <w:rPr>
          <w:b/>
        </w:rPr>
        <w:t xml:space="preserve">Organization: </w:t>
      </w:r>
      <w:r>
        <w:t>[enter name]</w:t>
      </w:r>
    </w:p>
    <w:p xmlns:wp14="http://schemas.microsoft.com/office/word/2010/wordml" w:rsidR="00A9712D" w:rsidRDefault="00A9712D" w14:paraId="07459315" wp14:textId="77777777">
      <w:pPr>
        <w:spacing w:line="24" w:lineRule="auto"/>
        <w:rPr>
          <w:i/>
        </w:rPr>
      </w:pPr>
    </w:p>
    <w:p xmlns:wp14="http://schemas.microsoft.com/office/word/2010/wordml" w:rsidR="00A9712D" w:rsidRDefault="00A9712D" w14:paraId="6537F28F" wp14:textId="77777777">
      <w:pPr>
        <w:spacing w:line="24" w:lineRule="auto"/>
        <w:rPr>
          <w:i/>
        </w:rPr>
      </w:pPr>
    </w:p>
    <w:p xmlns:wp14="http://schemas.microsoft.com/office/word/2010/wordml" w:rsidR="00A9712D" w:rsidRDefault="00A9712D" w14:paraId="6DFB9E20" wp14:textId="77777777">
      <w:pPr>
        <w:spacing w:line="24" w:lineRule="auto"/>
        <w:rPr>
          <w:i/>
        </w:rPr>
      </w:pPr>
    </w:p>
    <w:p xmlns:wp14="http://schemas.microsoft.com/office/word/2010/wordml" w:rsidR="00A9712D" w:rsidRDefault="00A9712D" w14:paraId="70DF9E56" wp14:textId="77777777">
      <w:pPr>
        <w:spacing w:line="24" w:lineRule="auto"/>
        <w:rPr>
          <w:i/>
        </w:rPr>
      </w:pPr>
    </w:p>
    <w:tbl>
      <w:tblPr>
        <w:tblStyle w:val="afff7"/>
        <w:tblW w:w="14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490"/>
        <w:gridCol w:w="3090"/>
        <w:gridCol w:w="3000"/>
        <w:gridCol w:w="2115"/>
        <w:gridCol w:w="1950"/>
        <w:gridCol w:w="1815"/>
      </w:tblGrid>
      <w:tr xmlns:wp14="http://schemas.microsoft.com/office/word/2010/wordml" w:rsidR="00A9712D" w14:paraId="69DC51B3" wp14:textId="77777777">
        <w:trPr>
          <w:trHeight w:val="870"/>
        </w:trPr>
        <w:tc>
          <w:tcPr>
            <w:tcW w:w="249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A9712D" w:rsidRDefault="002061F6" w14:paraId="69715C2E" wp14:textId="77777777">
            <w:pPr>
              <w:widowControl w:val="0"/>
              <w:jc w:val="center"/>
              <w:rPr>
                <w:color w:val="FFFFFF"/>
              </w:rPr>
            </w:pPr>
            <w:r>
              <w:rPr>
                <w:b/>
                <w:color w:val="FFFFFF"/>
              </w:rPr>
              <w:t>Expense or Activity</w:t>
            </w:r>
          </w:p>
        </w:tc>
        <w:tc>
          <w:tcPr>
            <w:tcW w:w="309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A9712D" w:rsidRDefault="002061F6" w14:paraId="31FF54C8" wp14:textId="77777777">
            <w:pPr>
              <w:widowControl w:val="0"/>
              <w:jc w:val="center"/>
              <w:rPr>
                <w:b/>
                <w:color w:val="FFFFFF"/>
              </w:rPr>
            </w:pPr>
            <w:r>
              <w:rPr>
                <w:b/>
                <w:color w:val="FFFFFF"/>
              </w:rPr>
              <w:t>Description</w:t>
            </w:r>
          </w:p>
        </w:tc>
        <w:tc>
          <w:tcPr>
            <w:tcW w:w="300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A9712D" w:rsidRDefault="002061F6" w14:paraId="0036E579" wp14:textId="77777777">
            <w:pPr>
              <w:widowControl w:val="0"/>
              <w:jc w:val="center"/>
              <w:rPr>
                <w:color w:val="FFFFFF"/>
              </w:rPr>
            </w:pPr>
            <w:r>
              <w:rPr>
                <w:b/>
                <w:color w:val="FFFFFF"/>
              </w:rPr>
              <w:t>Strategy Addressed</w:t>
            </w:r>
          </w:p>
        </w:tc>
        <w:tc>
          <w:tcPr>
            <w:tcW w:w="2115"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A9712D" w:rsidRDefault="002061F6" w14:paraId="2BC178B7" wp14:textId="77777777">
            <w:pPr>
              <w:widowControl w:val="0"/>
              <w:jc w:val="center"/>
              <w:rPr>
                <w:color w:val="FFFFFF"/>
              </w:rPr>
            </w:pPr>
            <w:r>
              <w:rPr>
                <w:b/>
                <w:color w:val="FFFFFF"/>
              </w:rPr>
              <w:t>Cost</w:t>
            </w:r>
          </w:p>
        </w:tc>
        <w:tc>
          <w:tcPr>
            <w:tcW w:w="195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A9712D" w:rsidRDefault="002061F6" w14:paraId="4AF3DA01" wp14:textId="77777777">
            <w:pPr>
              <w:widowControl w:val="0"/>
              <w:jc w:val="center"/>
              <w:rPr>
                <w:color w:val="FFFFFF"/>
              </w:rPr>
            </w:pPr>
            <w:r>
              <w:rPr>
                <w:b/>
                <w:color w:val="FFFFFF"/>
              </w:rPr>
              <w:t>Quantity</w:t>
            </w:r>
          </w:p>
        </w:tc>
        <w:tc>
          <w:tcPr>
            <w:tcW w:w="1815"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A9712D" w:rsidRDefault="002061F6" w14:paraId="45FCF0C0" wp14:textId="77777777">
            <w:pPr>
              <w:widowControl w:val="0"/>
              <w:jc w:val="center"/>
              <w:rPr>
                <w:color w:val="FFFFFF"/>
              </w:rPr>
            </w:pPr>
            <w:r>
              <w:rPr>
                <w:b/>
                <w:color w:val="FFFFFF"/>
              </w:rPr>
              <w:t>Total Cost</w:t>
            </w:r>
          </w:p>
        </w:tc>
      </w:tr>
      <w:tr xmlns:wp14="http://schemas.microsoft.com/office/word/2010/wordml" w:rsidR="00A9712D" w14:paraId="6975B7B0" wp14:textId="77777777">
        <w:trPr>
          <w:trHeight w:val="186"/>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44E871BC"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144A5D23"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738610EB"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637805D2"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463F29E8"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2061F6" w14:paraId="43539F19" wp14:textId="77777777">
            <w:pPr>
              <w:widowControl w:val="0"/>
              <w:jc w:val="right"/>
            </w:pPr>
            <w:r>
              <w:t>$0.00</w:t>
            </w:r>
          </w:p>
        </w:tc>
      </w:tr>
      <w:tr xmlns:wp14="http://schemas.microsoft.com/office/word/2010/wordml" w:rsidR="00A9712D" w14:paraId="39215D0F" wp14:textId="77777777">
        <w:trPr>
          <w:trHeight w:val="4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3B7B4B86"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3A0FF5F2"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5630AD66"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61829076"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2BA226A1"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2061F6" w14:paraId="41547CE6" wp14:textId="77777777">
            <w:pPr>
              <w:widowControl w:val="0"/>
              <w:jc w:val="right"/>
            </w:pPr>
            <w:r>
              <w:t>$0.00</w:t>
            </w:r>
          </w:p>
        </w:tc>
      </w:tr>
      <w:tr xmlns:wp14="http://schemas.microsoft.com/office/word/2010/wordml" w:rsidR="00A9712D" w14:paraId="1DE9B69A" wp14:textId="77777777">
        <w:trPr>
          <w:trHeight w:val="17"/>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17AD93B2"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0DE4B5B7"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66204FF1"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2DBF0D7D"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6B62F1B3"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2061F6" w14:paraId="1592D9F3" wp14:textId="77777777">
            <w:pPr>
              <w:widowControl w:val="0"/>
              <w:jc w:val="right"/>
            </w:pPr>
            <w:r>
              <w:t>$0.00</w:t>
            </w:r>
          </w:p>
        </w:tc>
      </w:tr>
      <w:tr xmlns:wp14="http://schemas.microsoft.com/office/word/2010/wordml" w:rsidR="00A9712D" w14:paraId="5FFB3186" wp14:textId="77777777">
        <w:trPr>
          <w:trHeight w:val="17"/>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02F2C34E"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680A4E5D"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19219836"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296FEF7D"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7194DBDC"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2061F6" w14:paraId="620A3000" wp14:textId="77777777">
            <w:pPr>
              <w:widowControl w:val="0"/>
              <w:jc w:val="right"/>
            </w:pPr>
            <w:r>
              <w:t>$0.00</w:t>
            </w:r>
          </w:p>
        </w:tc>
      </w:tr>
      <w:tr xmlns:wp14="http://schemas.microsoft.com/office/word/2010/wordml" w:rsidR="00A9712D" w14:paraId="6727B5B8" wp14:textId="77777777">
        <w:trPr>
          <w:trHeight w:val="17"/>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769D0D3C"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54CD245A"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1231BE67"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36FEB5B0"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30D7AA69"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2061F6" w14:paraId="39229F14" wp14:textId="77777777">
            <w:pPr>
              <w:widowControl w:val="0"/>
              <w:jc w:val="right"/>
            </w:pPr>
            <w:r>
              <w:t>$0.00</w:t>
            </w:r>
          </w:p>
        </w:tc>
      </w:tr>
      <w:tr xmlns:wp14="http://schemas.microsoft.com/office/word/2010/wordml" w:rsidR="00A9712D" w14:paraId="06DD8B06" wp14:textId="77777777">
        <w:trPr>
          <w:trHeight w:val="17"/>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7196D064"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34FF1C98"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6D072C0D"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48A21919"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6BD18F9B"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2061F6" w14:paraId="772FE559" wp14:textId="77777777">
            <w:pPr>
              <w:widowControl w:val="0"/>
              <w:jc w:val="right"/>
            </w:pPr>
            <w:r>
              <w:t>$0.00</w:t>
            </w:r>
          </w:p>
        </w:tc>
      </w:tr>
      <w:tr xmlns:wp14="http://schemas.microsoft.com/office/word/2010/wordml" w:rsidR="00A9712D" w14:paraId="5D093633" wp14:textId="77777777">
        <w:trPr>
          <w:trHeight w:val="17"/>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238601FE"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0F3CABC7"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5B08B5D1"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16DEB4AB"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A9712D" w14:paraId="0AD9C6F4"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A9712D" w:rsidRDefault="002061F6" w14:paraId="5654BB42" wp14:textId="77777777">
            <w:pPr>
              <w:widowControl w:val="0"/>
              <w:jc w:val="right"/>
            </w:pPr>
            <w:r>
              <w:t>$0.00</w:t>
            </w:r>
          </w:p>
        </w:tc>
      </w:tr>
      <w:tr xmlns:wp14="http://schemas.microsoft.com/office/word/2010/wordml" w:rsidR="00A9712D" w14:paraId="6931FD01" wp14:textId="77777777">
        <w:trPr>
          <w:trHeight w:val="452"/>
        </w:trPr>
        <w:tc>
          <w:tcPr>
            <w:tcW w:w="10695" w:type="dxa"/>
            <w:gridSpan w:val="4"/>
            <w:tcBorders>
              <w:top w:val="single" w:color="FFFFFF" w:sz="12" w:space="0"/>
              <w:left w:val="single" w:color="FFFFFF" w:sz="12" w:space="0"/>
              <w:bottom w:val="single" w:color="FFFFFF" w:sz="12" w:space="0"/>
              <w:right w:val="single" w:color="FFFFFF" w:sz="12" w:space="0"/>
            </w:tcBorders>
            <w:shd w:val="clear" w:color="auto" w:fill="auto"/>
            <w:tcMar>
              <w:top w:w="0" w:type="dxa"/>
              <w:left w:w="40" w:type="dxa"/>
              <w:bottom w:w="0" w:type="dxa"/>
              <w:right w:w="40" w:type="dxa"/>
            </w:tcMar>
            <w:vAlign w:val="bottom"/>
          </w:tcPr>
          <w:p w:rsidR="00A9712D" w:rsidRDefault="00A9712D" w14:paraId="4B1F511A" wp14:textId="77777777">
            <w:pPr>
              <w:widowControl w:val="0"/>
              <w:rPr>
                <w:sz w:val="20"/>
                <w:szCs w:val="20"/>
              </w:rPr>
            </w:pPr>
          </w:p>
        </w:tc>
        <w:tc>
          <w:tcPr>
            <w:tcW w:w="1950" w:type="dxa"/>
            <w:tcBorders>
              <w:top w:val="single" w:color="FFFFFF" w:sz="12" w:space="0"/>
              <w:left w:val="single" w:color="FFFFFF" w:sz="12" w:space="0"/>
              <w:bottom w:val="single" w:color="FFFFFF" w:sz="12" w:space="0"/>
              <w:right w:val="single" w:color="FFFFFF" w:sz="12" w:space="0"/>
            </w:tcBorders>
            <w:shd w:val="clear" w:color="auto" w:fill="666666"/>
            <w:tcMar>
              <w:top w:w="0" w:type="dxa"/>
              <w:left w:w="40" w:type="dxa"/>
              <w:bottom w:w="0" w:type="dxa"/>
              <w:right w:w="40" w:type="dxa"/>
            </w:tcMar>
            <w:vAlign w:val="bottom"/>
          </w:tcPr>
          <w:p w:rsidR="00A9712D" w:rsidRDefault="002061F6" w14:paraId="50163F51" wp14:textId="77777777">
            <w:pPr>
              <w:widowControl w:val="0"/>
            </w:pPr>
            <w:r>
              <w:rPr>
                <w:b/>
                <w:color w:val="FFFFFF"/>
              </w:rPr>
              <w:t>Project Total =</w:t>
            </w:r>
          </w:p>
        </w:tc>
        <w:tc>
          <w:tcPr>
            <w:tcW w:w="1815" w:type="dxa"/>
            <w:tcBorders>
              <w:top w:val="single" w:color="FFFFFF" w:sz="12" w:space="0"/>
              <w:left w:val="single" w:color="FFFFFF" w:sz="12" w:space="0"/>
              <w:bottom w:val="single" w:color="FFFFFF" w:sz="12" w:space="0"/>
              <w:right w:val="single" w:color="FFFFFF" w:sz="12" w:space="0"/>
            </w:tcBorders>
            <w:shd w:val="clear" w:color="auto" w:fill="666666"/>
            <w:tcMar>
              <w:top w:w="0" w:type="dxa"/>
              <w:left w:w="40" w:type="dxa"/>
              <w:bottom w:w="0" w:type="dxa"/>
              <w:right w:w="40" w:type="dxa"/>
            </w:tcMar>
            <w:vAlign w:val="bottom"/>
          </w:tcPr>
          <w:p w:rsidR="00A9712D" w:rsidRDefault="002061F6" w14:paraId="12D52318" wp14:textId="77777777">
            <w:pPr>
              <w:widowControl w:val="0"/>
              <w:jc w:val="right"/>
            </w:pPr>
            <w:r>
              <w:rPr>
                <w:color w:val="FFFFFF"/>
              </w:rPr>
              <w:t>$0.00</w:t>
            </w:r>
          </w:p>
        </w:tc>
      </w:tr>
    </w:tbl>
    <w:p xmlns:wp14="http://schemas.microsoft.com/office/word/2010/wordml" w:rsidR="00A9712D" w:rsidRDefault="002061F6" w14:paraId="4BA528FC" wp14:textId="77777777">
      <w:pPr>
        <w:pStyle w:val="Heading4"/>
        <w:rPr>
          <w:color w:val="000000"/>
        </w:rPr>
      </w:pPr>
      <w:bookmarkStart w:name="_heading=h.lbwwkvg1nag0" w:colFirst="0" w:colLast="0" w:id="17"/>
      <w:bookmarkEnd w:id="17"/>
      <w:r>
        <w:rPr>
          <w:color w:val="000000"/>
        </w:rPr>
        <w:t>Budget Narrative</w:t>
      </w:r>
    </w:p>
    <w:p xmlns:wp14="http://schemas.microsoft.com/office/word/2010/wordml" w:rsidR="00A9712D" w:rsidRDefault="002061F6" w14:paraId="4858EFC1" wp14:textId="77777777">
      <w:r w:rsidRPr="68C855DE" w:rsidR="002061F6">
        <w:rPr>
          <w:lang w:val="en-US"/>
        </w:rPr>
        <w:t xml:space="preserve">Please provide a detailed justification for each line item in the budget, explaining how these expenses support the project's </w:t>
      </w:r>
      <w:r w:rsidRPr="68C855DE" w:rsidR="002061F6">
        <w:rPr>
          <w:lang w:val="en-US"/>
        </w:rPr>
        <w:t>objectives</w:t>
      </w:r>
      <w:r w:rsidRPr="68C855DE" w:rsidR="002061F6">
        <w:rPr>
          <w:lang w:val="en-US"/>
        </w:rPr>
        <w:t xml:space="preserve"> and goals.</w:t>
      </w:r>
    </w:p>
    <w:tbl>
      <w:tblPr>
        <w:tblStyle w:val="afff8"/>
        <w:tblW w:w="143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4390"/>
      </w:tblGrid>
      <w:tr xmlns:wp14="http://schemas.microsoft.com/office/word/2010/wordml" w:rsidR="00A9712D" w14:paraId="65F9C3DC" wp14:textId="77777777">
        <w:trPr>
          <w:trHeight w:val="1860"/>
        </w:trPr>
        <w:tc>
          <w:tcPr>
            <w:tcW w:w="1439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5023141B" wp14:textId="77777777">
            <w:pPr>
              <w:widowControl w:val="0"/>
              <w:pBdr>
                <w:top w:val="nil"/>
                <w:left w:val="nil"/>
                <w:bottom w:val="nil"/>
                <w:right w:val="nil"/>
                <w:between w:val="nil"/>
              </w:pBdr>
            </w:pPr>
          </w:p>
        </w:tc>
      </w:tr>
    </w:tbl>
    <w:p xmlns:wp14="http://schemas.microsoft.com/office/word/2010/wordml" w:rsidR="00A9712D" w:rsidRDefault="00A9712D" w14:paraId="1F3B1409" wp14:textId="77777777">
      <w:pPr>
        <w:sectPr w:rsidR="00A9712D">
          <w:pgSz w:w="15840" w:h="12240" w:orient="landscape"/>
          <w:pgMar w:top="720" w:right="720" w:bottom="720" w:left="720" w:header="720" w:footer="720" w:gutter="0"/>
          <w:cols w:space="720"/>
          <w:headerReference w:type="default" r:id="R377b3bcd4ab5435f"/>
        </w:sectPr>
      </w:pPr>
    </w:p>
    <w:p xmlns:wp14="http://schemas.microsoft.com/office/word/2010/wordml" w:rsidR="00A9712D" w:rsidRDefault="002061F6" w14:paraId="1DCDDAF1" wp14:textId="77777777">
      <w:pPr>
        <w:pStyle w:val="Heading3"/>
        <w:rPr>
          <w:color w:val="2F5496"/>
        </w:rPr>
      </w:pPr>
      <w:bookmarkStart w:name="_heading=h.1labklsmv8nd" w:colFirst="0" w:colLast="0" w:id="18"/>
      <w:bookmarkEnd w:id="18"/>
      <w:r>
        <w:rPr>
          <w:color w:val="2F5496"/>
        </w:rPr>
        <w:t>Section Three: Project Information</w:t>
      </w:r>
    </w:p>
    <w:p xmlns:wp14="http://schemas.microsoft.com/office/word/2010/wordml" w:rsidR="00A9712D" w:rsidRDefault="002061F6" w14:paraId="17EE1D2B" wp14:textId="77777777">
      <w:pPr>
        <w:pStyle w:val="Heading4"/>
      </w:pPr>
      <w:bookmarkStart w:name="_heading=h.7sw5rau9q9i8" w:colFirst="0" w:colLast="0" w:id="19"/>
      <w:bookmarkEnd w:id="19"/>
      <w:r>
        <w:t>Project Details</w:t>
      </w:r>
    </w:p>
    <w:tbl>
      <w:tblPr>
        <w:tblStyle w:val="afff9"/>
        <w:tblW w:w="10800"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Look w:val="0600" w:firstRow="0" w:lastRow="0" w:firstColumn="0" w:lastColumn="0" w:noHBand="1" w:noVBand="1"/>
      </w:tblPr>
      <w:tblGrid>
        <w:gridCol w:w="1422"/>
        <w:gridCol w:w="9378"/>
      </w:tblGrid>
      <w:tr xmlns:wp14="http://schemas.microsoft.com/office/word/2010/wordml" w:rsidR="00A9712D" w14:paraId="2DC67DEB" wp14:textId="77777777">
        <w:tc>
          <w:tcPr>
            <w:tcW w:w="1422" w:type="dxa"/>
            <w:shd w:val="clear" w:color="auto" w:fill="auto"/>
            <w:tcMar>
              <w:top w:w="100" w:type="dxa"/>
              <w:left w:w="100" w:type="dxa"/>
              <w:bottom w:w="100" w:type="dxa"/>
              <w:right w:w="100" w:type="dxa"/>
            </w:tcMar>
          </w:tcPr>
          <w:p w:rsidR="00A9712D" w:rsidRDefault="002061F6" w14:paraId="19703BF6" wp14:textId="77777777">
            <w:pPr>
              <w:widowControl w:val="0"/>
              <w:pBdr>
                <w:top w:val="nil"/>
                <w:left w:val="nil"/>
                <w:bottom w:val="nil"/>
                <w:right w:val="nil"/>
                <w:between w:val="nil"/>
              </w:pBdr>
            </w:pPr>
            <w:r>
              <w:t>Project title:</w:t>
            </w:r>
          </w:p>
        </w:tc>
        <w:tc>
          <w:tcPr>
            <w:tcW w:w="9378" w:type="dxa"/>
            <w:shd w:val="clear" w:color="auto" w:fill="F3F3F3"/>
            <w:tcMar>
              <w:top w:w="100" w:type="dxa"/>
              <w:left w:w="100" w:type="dxa"/>
              <w:bottom w:w="100" w:type="dxa"/>
              <w:right w:w="100" w:type="dxa"/>
            </w:tcMar>
          </w:tcPr>
          <w:p w:rsidR="00A9712D" w:rsidRDefault="00A9712D" w14:paraId="562C75D1" wp14:textId="77777777">
            <w:pPr>
              <w:widowControl w:val="0"/>
              <w:pBdr>
                <w:top w:val="nil"/>
                <w:left w:val="nil"/>
                <w:bottom w:val="nil"/>
                <w:right w:val="nil"/>
                <w:between w:val="nil"/>
              </w:pBdr>
            </w:pPr>
          </w:p>
        </w:tc>
      </w:tr>
    </w:tbl>
    <w:p xmlns:wp14="http://schemas.microsoft.com/office/word/2010/wordml" w:rsidR="00A9712D" w:rsidRDefault="00A9712D" w14:paraId="664355AD" wp14:textId="77777777">
      <w:pPr>
        <w:spacing w:line="24" w:lineRule="auto"/>
      </w:pPr>
    </w:p>
    <w:tbl>
      <w:tblPr>
        <w:tblStyle w:val="afffa"/>
        <w:tblW w:w="10800"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Look w:val="0600" w:firstRow="0" w:lastRow="0" w:firstColumn="0" w:lastColumn="0" w:noHBand="1" w:noVBand="1"/>
      </w:tblPr>
      <w:tblGrid>
        <w:gridCol w:w="3781"/>
        <w:gridCol w:w="600"/>
        <w:gridCol w:w="3090"/>
        <w:gridCol w:w="592"/>
        <w:gridCol w:w="2737"/>
      </w:tblGrid>
      <w:tr xmlns:wp14="http://schemas.microsoft.com/office/word/2010/wordml" w:rsidR="00A9712D" w14:paraId="44D977F5" wp14:textId="77777777">
        <w:trPr>
          <w:trHeight w:val="182"/>
        </w:trPr>
        <w:tc>
          <w:tcPr>
            <w:tcW w:w="3781" w:type="dxa"/>
            <w:vMerge w:val="restart"/>
            <w:shd w:val="clear" w:color="auto" w:fill="auto"/>
            <w:tcMar>
              <w:top w:w="100" w:type="dxa"/>
              <w:left w:w="100" w:type="dxa"/>
              <w:bottom w:w="100" w:type="dxa"/>
              <w:right w:w="100" w:type="dxa"/>
            </w:tcMar>
          </w:tcPr>
          <w:p w:rsidR="00A9712D" w:rsidRDefault="002061F6" w14:paraId="464ED823" wp14:textId="77777777">
            <w:r>
              <w:t xml:space="preserve">Strategies that will be addressed with funds (Select all that apply): </w:t>
            </w:r>
          </w:p>
        </w:tc>
        <w:tc>
          <w:tcPr>
            <w:tcW w:w="600" w:type="dxa"/>
            <w:shd w:val="clear" w:color="auto" w:fill="F3F3F3"/>
            <w:tcMar>
              <w:top w:w="100" w:type="dxa"/>
              <w:left w:w="100" w:type="dxa"/>
              <w:bottom w:w="100" w:type="dxa"/>
              <w:right w:w="100" w:type="dxa"/>
            </w:tcMar>
          </w:tcPr>
          <w:p w:rsidR="00A9712D" w:rsidRDefault="00A9712D" w14:paraId="1A965116" wp14:textId="77777777">
            <w:pPr>
              <w:widowControl w:val="0"/>
              <w:pBdr>
                <w:top w:val="nil"/>
                <w:left w:val="nil"/>
                <w:bottom w:val="nil"/>
                <w:right w:val="nil"/>
                <w:between w:val="nil"/>
              </w:pBdr>
              <w:jc w:val="center"/>
            </w:pPr>
          </w:p>
        </w:tc>
        <w:tc>
          <w:tcPr>
            <w:tcW w:w="3090" w:type="dxa"/>
            <w:shd w:val="clear" w:color="auto" w:fill="auto"/>
            <w:tcMar>
              <w:top w:w="100" w:type="dxa"/>
              <w:left w:w="100" w:type="dxa"/>
              <w:bottom w:w="100" w:type="dxa"/>
              <w:right w:w="100" w:type="dxa"/>
            </w:tcMar>
          </w:tcPr>
          <w:p w:rsidR="00A9712D" w:rsidRDefault="002061F6" w14:paraId="6FB0CCEA" wp14:textId="77777777">
            <w:pPr>
              <w:spacing w:line="360" w:lineRule="auto"/>
            </w:pPr>
            <w:r>
              <w:t>Primary Prevention</w:t>
            </w:r>
          </w:p>
        </w:tc>
        <w:tc>
          <w:tcPr>
            <w:tcW w:w="592" w:type="dxa"/>
            <w:shd w:val="clear" w:color="auto" w:fill="F3F3F3"/>
            <w:tcMar>
              <w:top w:w="100" w:type="dxa"/>
              <w:left w:w="100" w:type="dxa"/>
              <w:bottom w:w="100" w:type="dxa"/>
              <w:right w:w="100" w:type="dxa"/>
            </w:tcMar>
          </w:tcPr>
          <w:p w:rsidR="00A9712D" w:rsidRDefault="00A9712D" w14:paraId="7DF4E37C" wp14:textId="77777777">
            <w:pPr>
              <w:widowControl w:val="0"/>
              <w:pBdr>
                <w:top w:val="nil"/>
                <w:left w:val="nil"/>
                <w:bottom w:val="nil"/>
                <w:right w:val="nil"/>
                <w:between w:val="nil"/>
              </w:pBdr>
              <w:jc w:val="center"/>
            </w:pPr>
          </w:p>
        </w:tc>
        <w:tc>
          <w:tcPr>
            <w:tcW w:w="2737" w:type="dxa"/>
            <w:shd w:val="clear" w:color="auto" w:fill="auto"/>
            <w:tcMar>
              <w:top w:w="100" w:type="dxa"/>
              <w:left w:w="100" w:type="dxa"/>
              <w:bottom w:w="100" w:type="dxa"/>
              <w:right w:w="100" w:type="dxa"/>
            </w:tcMar>
          </w:tcPr>
          <w:p w:rsidR="00A9712D" w:rsidRDefault="002061F6" w14:paraId="0364E234" wp14:textId="77777777">
            <w:pPr>
              <w:widowControl w:val="0"/>
              <w:pBdr>
                <w:top w:val="nil"/>
                <w:left w:val="nil"/>
                <w:bottom w:val="nil"/>
                <w:right w:val="nil"/>
                <w:between w:val="nil"/>
              </w:pBdr>
            </w:pPr>
            <w:r>
              <w:t>Recovery Support</w:t>
            </w:r>
          </w:p>
        </w:tc>
      </w:tr>
      <w:tr xmlns:wp14="http://schemas.microsoft.com/office/word/2010/wordml" w:rsidR="00A9712D" w14:paraId="22071E37" wp14:textId="77777777">
        <w:trPr>
          <w:trHeight w:val="26"/>
        </w:trPr>
        <w:tc>
          <w:tcPr>
            <w:tcW w:w="3781" w:type="dxa"/>
            <w:vMerge/>
            <w:shd w:val="clear" w:color="auto" w:fill="auto"/>
            <w:tcMar>
              <w:top w:w="100" w:type="dxa"/>
              <w:left w:w="100" w:type="dxa"/>
              <w:bottom w:w="100" w:type="dxa"/>
              <w:right w:w="100" w:type="dxa"/>
            </w:tcMar>
          </w:tcPr>
          <w:p w:rsidR="00A9712D" w:rsidRDefault="00A9712D" w14:paraId="44FB30F8" wp14:textId="77777777">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rsidR="00A9712D" w:rsidRDefault="00A9712D" w14:paraId="1DA6542E" wp14:textId="77777777">
            <w:pPr>
              <w:widowControl w:val="0"/>
              <w:pBdr>
                <w:top w:val="nil"/>
                <w:left w:val="nil"/>
                <w:bottom w:val="nil"/>
                <w:right w:val="nil"/>
                <w:between w:val="nil"/>
              </w:pBdr>
              <w:jc w:val="center"/>
            </w:pPr>
          </w:p>
        </w:tc>
        <w:tc>
          <w:tcPr>
            <w:tcW w:w="3090" w:type="dxa"/>
            <w:shd w:val="clear" w:color="auto" w:fill="auto"/>
            <w:tcMar>
              <w:top w:w="100" w:type="dxa"/>
              <w:left w:w="100" w:type="dxa"/>
              <w:bottom w:w="100" w:type="dxa"/>
              <w:right w:w="100" w:type="dxa"/>
            </w:tcMar>
          </w:tcPr>
          <w:p w:rsidR="00A9712D" w:rsidRDefault="002061F6" w14:paraId="24F1BFC6" wp14:textId="77777777">
            <w:pPr>
              <w:spacing w:line="360" w:lineRule="auto"/>
            </w:pPr>
            <w:r>
              <w:t>Harm Reduction</w:t>
            </w:r>
          </w:p>
        </w:tc>
        <w:tc>
          <w:tcPr>
            <w:tcW w:w="592" w:type="dxa"/>
            <w:shd w:val="clear" w:color="auto" w:fill="F3F3F3"/>
            <w:tcMar>
              <w:top w:w="100" w:type="dxa"/>
              <w:left w:w="100" w:type="dxa"/>
              <w:bottom w:w="100" w:type="dxa"/>
              <w:right w:w="100" w:type="dxa"/>
            </w:tcMar>
          </w:tcPr>
          <w:p w:rsidR="00A9712D" w:rsidRDefault="00A9712D" w14:paraId="3041E394" wp14:textId="77777777">
            <w:pPr>
              <w:widowControl w:val="0"/>
              <w:pBdr>
                <w:top w:val="nil"/>
                <w:left w:val="nil"/>
                <w:bottom w:val="nil"/>
                <w:right w:val="nil"/>
                <w:between w:val="nil"/>
              </w:pBdr>
              <w:jc w:val="center"/>
            </w:pPr>
          </w:p>
        </w:tc>
        <w:tc>
          <w:tcPr>
            <w:tcW w:w="2737" w:type="dxa"/>
            <w:shd w:val="clear" w:color="auto" w:fill="auto"/>
            <w:tcMar>
              <w:top w:w="100" w:type="dxa"/>
              <w:left w:w="100" w:type="dxa"/>
              <w:bottom w:w="100" w:type="dxa"/>
              <w:right w:w="100" w:type="dxa"/>
            </w:tcMar>
          </w:tcPr>
          <w:p w:rsidR="00A9712D" w:rsidRDefault="002061F6" w14:paraId="6CE9C7A3" wp14:textId="77777777">
            <w:pPr>
              <w:widowControl w:val="0"/>
              <w:pBdr>
                <w:top w:val="nil"/>
                <w:left w:val="nil"/>
                <w:bottom w:val="nil"/>
                <w:right w:val="nil"/>
                <w:between w:val="nil"/>
              </w:pBdr>
            </w:pPr>
            <w:r>
              <w:t>Education &amp; Training</w:t>
            </w:r>
          </w:p>
        </w:tc>
      </w:tr>
      <w:tr xmlns:wp14="http://schemas.microsoft.com/office/word/2010/wordml" w:rsidR="00A9712D" w14:paraId="2530B61C" wp14:textId="77777777">
        <w:trPr>
          <w:trHeight w:val="335"/>
        </w:trPr>
        <w:tc>
          <w:tcPr>
            <w:tcW w:w="3781" w:type="dxa"/>
            <w:vMerge/>
            <w:shd w:val="clear" w:color="auto" w:fill="auto"/>
            <w:tcMar>
              <w:top w:w="100" w:type="dxa"/>
              <w:left w:w="100" w:type="dxa"/>
              <w:bottom w:w="100" w:type="dxa"/>
              <w:right w:w="100" w:type="dxa"/>
            </w:tcMar>
          </w:tcPr>
          <w:p w:rsidR="00A9712D" w:rsidRDefault="00A9712D" w14:paraId="722B00AE" wp14:textId="77777777">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rsidR="00A9712D" w:rsidRDefault="00A9712D" w14:paraId="42C6D796" wp14:textId="77777777">
            <w:pPr>
              <w:widowControl w:val="0"/>
              <w:pBdr>
                <w:top w:val="nil"/>
                <w:left w:val="nil"/>
                <w:bottom w:val="nil"/>
                <w:right w:val="nil"/>
                <w:between w:val="nil"/>
              </w:pBdr>
              <w:jc w:val="center"/>
            </w:pPr>
          </w:p>
        </w:tc>
        <w:tc>
          <w:tcPr>
            <w:tcW w:w="3090" w:type="dxa"/>
            <w:shd w:val="clear" w:color="auto" w:fill="auto"/>
            <w:tcMar>
              <w:top w:w="100" w:type="dxa"/>
              <w:left w:w="100" w:type="dxa"/>
              <w:bottom w:w="100" w:type="dxa"/>
              <w:right w:w="100" w:type="dxa"/>
            </w:tcMar>
          </w:tcPr>
          <w:p w:rsidR="00A9712D" w:rsidRDefault="002061F6" w14:paraId="66617B5B" wp14:textId="77777777">
            <w:pPr>
              <w:widowControl w:val="0"/>
              <w:pBdr>
                <w:top w:val="nil"/>
                <w:left w:val="nil"/>
                <w:bottom w:val="nil"/>
                <w:right w:val="nil"/>
                <w:between w:val="nil"/>
              </w:pBdr>
            </w:pPr>
            <w:r>
              <w:t>Treatment</w:t>
            </w:r>
          </w:p>
        </w:tc>
        <w:tc>
          <w:tcPr>
            <w:tcW w:w="592" w:type="dxa"/>
            <w:shd w:val="clear" w:color="auto" w:fill="F3F3F3"/>
            <w:tcMar>
              <w:top w:w="100" w:type="dxa"/>
              <w:left w:w="100" w:type="dxa"/>
              <w:bottom w:w="100" w:type="dxa"/>
              <w:right w:w="100" w:type="dxa"/>
            </w:tcMar>
          </w:tcPr>
          <w:p w:rsidR="00A9712D" w:rsidRDefault="00A9712D" w14:paraId="6E1831B3" wp14:textId="77777777">
            <w:pPr>
              <w:widowControl w:val="0"/>
              <w:pBdr>
                <w:top w:val="nil"/>
                <w:left w:val="nil"/>
                <w:bottom w:val="nil"/>
                <w:right w:val="nil"/>
                <w:between w:val="nil"/>
              </w:pBdr>
              <w:jc w:val="center"/>
            </w:pPr>
          </w:p>
        </w:tc>
        <w:tc>
          <w:tcPr>
            <w:tcW w:w="2737" w:type="dxa"/>
            <w:shd w:val="clear" w:color="auto" w:fill="auto"/>
            <w:tcMar>
              <w:top w:w="100" w:type="dxa"/>
              <w:left w:w="100" w:type="dxa"/>
              <w:bottom w:w="100" w:type="dxa"/>
              <w:right w:w="100" w:type="dxa"/>
            </w:tcMar>
          </w:tcPr>
          <w:p w:rsidR="00A9712D" w:rsidRDefault="002061F6" w14:paraId="7894B7F6" wp14:textId="77777777">
            <w:pPr>
              <w:widowControl w:val="0"/>
              <w:pBdr>
                <w:top w:val="nil"/>
                <w:left w:val="nil"/>
                <w:bottom w:val="nil"/>
                <w:right w:val="nil"/>
                <w:between w:val="nil"/>
              </w:pBdr>
            </w:pPr>
            <w:r>
              <w:t>Research &amp; Evaluation</w:t>
            </w:r>
          </w:p>
        </w:tc>
      </w:tr>
    </w:tbl>
    <w:p xmlns:wp14="http://schemas.microsoft.com/office/word/2010/wordml" w:rsidR="00A9712D" w:rsidRDefault="00A9712D" w14:paraId="54E11D2A" wp14:textId="77777777">
      <w:pPr>
        <w:spacing w:line="24" w:lineRule="auto"/>
      </w:pPr>
    </w:p>
    <w:tbl>
      <w:tblPr>
        <w:tblStyle w:val="afffb"/>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248"/>
        <w:gridCol w:w="6552"/>
      </w:tblGrid>
      <w:tr xmlns:wp14="http://schemas.microsoft.com/office/word/2010/wordml" w:rsidR="00A9712D" w14:paraId="26863527" wp14:textId="77777777">
        <w:tc>
          <w:tcPr>
            <w:tcW w:w="4248"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14CE08C9" wp14:textId="77777777">
            <w:r>
              <w:t>Target population and geographical area:</w:t>
            </w:r>
          </w:p>
        </w:tc>
        <w:tc>
          <w:tcPr>
            <w:tcW w:w="6552"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31126E5D" wp14:textId="77777777">
            <w:pPr>
              <w:widowControl w:val="0"/>
              <w:pBdr>
                <w:top w:val="nil"/>
                <w:left w:val="nil"/>
                <w:bottom w:val="nil"/>
                <w:right w:val="nil"/>
                <w:between w:val="nil"/>
              </w:pBdr>
            </w:pPr>
          </w:p>
        </w:tc>
      </w:tr>
    </w:tbl>
    <w:p xmlns:wp14="http://schemas.microsoft.com/office/word/2010/wordml" w:rsidR="00A9712D" w:rsidRDefault="00A9712D" w14:paraId="2DE403A5" wp14:textId="77777777">
      <w:pPr>
        <w:spacing w:line="24" w:lineRule="auto"/>
      </w:pPr>
    </w:p>
    <w:tbl>
      <w:tblPr>
        <w:tblStyle w:val="afffc"/>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020"/>
        <w:gridCol w:w="4780"/>
      </w:tblGrid>
      <w:tr xmlns:wp14="http://schemas.microsoft.com/office/word/2010/wordml" w:rsidR="00A9712D" w14:paraId="055C93EB" wp14:textId="77777777">
        <w:tc>
          <w:tcPr>
            <w:tcW w:w="602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192E9B6A" wp14:textId="77777777">
            <w:r>
              <w:rPr>
                <w:highlight w:val="white"/>
              </w:rPr>
              <w:t>Anticipated number of people served with requested funds:</w:t>
            </w:r>
          </w:p>
        </w:tc>
        <w:tc>
          <w:tcPr>
            <w:tcW w:w="478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62431CDC" wp14:textId="77777777">
            <w:pPr>
              <w:widowControl w:val="0"/>
              <w:pBdr>
                <w:top w:val="nil"/>
                <w:left w:val="nil"/>
                <w:bottom w:val="nil"/>
                <w:right w:val="nil"/>
                <w:between w:val="nil"/>
              </w:pBdr>
            </w:pPr>
          </w:p>
        </w:tc>
      </w:tr>
    </w:tbl>
    <w:p xmlns:wp14="http://schemas.microsoft.com/office/word/2010/wordml" w:rsidR="00A9712D" w:rsidRDefault="00A9712D" w14:paraId="49E398E2" wp14:textId="77777777">
      <w:pPr>
        <w:spacing w:line="24" w:lineRule="auto"/>
      </w:pPr>
    </w:p>
    <w:tbl>
      <w:tblPr>
        <w:tblStyle w:val="afffd"/>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14:paraId="35BB2598"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30C122E7" wp14:textId="77777777">
            <w:r>
              <w:t>Project description (</w:t>
            </w:r>
            <w:r>
              <w:rPr>
                <w:i/>
              </w:rPr>
              <w:t>Explain if and/or how this project has changed from last year’s funding. It is recommended to complete the Work Plan first, then fill this section out.</w:t>
            </w:r>
            <w:r>
              <w:t>):</w:t>
            </w:r>
          </w:p>
        </w:tc>
      </w:tr>
      <w:tr xmlns:wp14="http://schemas.microsoft.com/office/word/2010/wordml" w:rsidR="00A9712D" w14:paraId="16287F21" wp14:textId="77777777">
        <w:trPr>
          <w:trHeight w:val="2265"/>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5BE93A62" wp14:textId="77777777">
            <w:pPr>
              <w:widowControl w:val="0"/>
            </w:pPr>
          </w:p>
        </w:tc>
      </w:tr>
    </w:tbl>
    <w:p xmlns:wp14="http://schemas.microsoft.com/office/word/2010/wordml" w:rsidR="00A9712D" w:rsidRDefault="00A9712D" w14:paraId="384BA73E" wp14:textId="77777777">
      <w:pPr>
        <w:spacing w:line="24" w:lineRule="auto"/>
      </w:pPr>
    </w:p>
    <w:tbl>
      <w:tblPr>
        <w:tblStyle w:val="afffe"/>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14:paraId="6ED66BC6"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150E7586" wp14:textId="77777777">
            <w:pPr>
              <w:widowControl w:val="0"/>
            </w:pPr>
            <w:r>
              <w:t>Internal staffing for this project:</w:t>
            </w:r>
          </w:p>
        </w:tc>
      </w:tr>
      <w:tr xmlns:wp14="http://schemas.microsoft.com/office/word/2010/wordml" w:rsidR="00A9712D" w14:paraId="34B3F2EB" wp14:textId="77777777">
        <w:trPr>
          <w:trHeight w:val="1012"/>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7D34F5C7" wp14:textId="77777777">
            <w:pPr>
              <w:widowControl w:val="0"/>
            </w:pPr>
          </w:p>
        </w:tc>
      </w:tr>
    </w:tbl>
    <w:p xmlns:wp14="http://schemas.microsoft.com/office/word/2010/wordml" w:rsidR="00A9712D" w:rsidRDefault="00A9712D" w14:paraId="0B4020A7" wp14:textId="77777777">
      <w:pPr>
        <w:spacing w:line="24" w:lineRule="auto"/>
      </w:pPr>
    </w:p>
    <w:tbl>
      <w:tblPr>
        <w:tblStyle w:val="affff"/>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14:paraId="55A96DA0"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0337BB2D" wp14:textId="77777777">
            <w:r>
              <w:t>External project partners or collaborators (</w:t>
            </w:r>
            <w:r>
              <w:rPr>
                <w:i/>
              </w:rPr>
              <w:t>Please specify if they are new or existing partners on the project.)</w:t>
            </w:r>
            <w:r>
              <w:t>:</w:t>
            </w:r>
          </w:p>
        </w:tc>
      </w:tr>
      <w:tr xmlns:wp14="http://schemas.microsoft.com/office/word/2010/wordml" w:rsidR="00A9712D" w14:paraId="1D7B270A" wp14:textId="77777777">
        <w:trPr>
          <w:trHeight w:val="930"/>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4F904CB7" wp14:textId="77777777">
            <w:pPr>
              <w:widowControl w:val="0"/>
            </w:pPr>
          </w:p>
        </w:tc>
      </w:tr>
    </w:tbl>
    <w:p xmlns:wp14="http://schemas.microsoft.com/office/word/2010/wordml" w:rsidR="00A9712D" w:rsidRDefault="002061F6" w14:paraId="6088B9D5" wp14:textId="77777777">
      <w:pPr>
        <w:pStyle w:val="Heading4"/>
        <w:rPr>
          <w:color w:val="000000"/>
        </w:rPr>
      </w:pPr>
      <w:r>
        <w:rPr>
          <w:color w:val="000000"/>
        </w:rPr>
        <w:t>Sustainability</w:t>
      </w:r>
    </w:p>
    <w:tbl>
      <w:tblPr>
        <w:tblStyle w:val="affff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14:paraId="043A2A02"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339B22E1" wp14:textId="77777777">
            <w:r>
              <w:t>The county's settlement payments will decrease over time. If funding is not available for this project, what impact will it have on the project's status? Will the services provided by the project still be available?</w:t>
            </w:r>
          </w:p>
        </w:tc>
      </w:tr>
      <w:tr xmlns:wp14="http://schemas.microsoft.com/office/word/2010/wordml" w:rsidR="00A9712D" w14:paraId="06971CD3" wp14:textId="77777777">
        <w:trPr>
          <w:trHeight w:val="1590"/>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2A1F701D" wp14:textId="77777777">
            <w:pPr>
              <w:widowControl w:val="0"/>
              <w:pBdr>
                <w:top w:val="nil"/>
                <w:left w:val="nil"/>
                <w:bottom w:val="nil"/>
                <w:right w:val="nil"/>
                <w:between w:val="nil"/>
              </w:pBdr>
            </w:pPr>
          </w:p>
        </w:tc>
      </w:tr>
    </w:tbl>
    <w:p xmlns:wp14="http://schemas.microsoft.com/office/word/2010/wordml" w:rsidR="00A9712D" w:rsidRDefault="00A9712D" w14:paraId="03EFCA41" wp14:textId="77777777">
      <w:pPr>
        <w:spacing w:line="120" w:lineRule="auto"/>
      </w:pPr>
    </w:p>
    <w:p xmlns:wp14="http://schemas.microsoft.com/office/word/2010/wordml" w:rsidR="00A9712D" w:rsidRDefault="002061F6" w14:paraId="2F85BE07" wp14:textId="77777777">
      <w:r>
        <w:t xml:space="preserve">Please provide information about how this project will be sustained after the funding period. Include details such as other grants or funding sources that the organization has or plans to obtain. </w:t>
      </w:r>
    </w:p>
    <w:tbl>
      <w:tblPr>
        <w:tblStyle w:val="affff1"/>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14:paraId="5F96A722" wp14:textId="77777777">
        <w:trPr>
          <w:trHeight w:val="1554"/>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5B95CD12" wp14:textId="77777777">
            <w:pPr>
              <w:widowControl w:val="0"/>
              <w:pBdr>
                <w:top w:val="nil"/>
                <w:left w:val="nil"/>
                <w:bottom w:val="nil"/>
                <w:right w:val="nil"/>
                <w:between w:val="nil"/>
              </w:pBdr>
            </w:pPr>
          </w:p>
        </w:tc>
      </w:tr>
    </w:tbl>
    <w:p xmlns:wp14="http://schemas.microsoft.com/office/word/2010/wordml" w:rsidR="00A9712D" w:rsidRDefault="002061F6" w14:paraId="40B0DAFE" wp14:textId="77777777">
      <w:pPr>
        <w:pStyle w:val="Heading4"/>
      </w:pPr>
      <w:bookmarkStart w:name="_heading=h.tp3t3a60r6y8" w:colFirst="0" w:colLast="0" w:id="20"/>
      <w:bookmarkEnd w:id="20"/>
      <w:r>
        <w:t>Project Revenue</w:t>
      </w:r>
    </w:p>
    <w:tbl>
      <w:tblPr>
        <w:tblStyle w:val="affff2"/>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476"/>
        <w:gridCol w:w="525"/>
        <w:gridCol w:w="645"/>
        <w:gridCol w:w="542"/>
        <w:gridCol w:w="612"/>
      </w:tblGrid>
      <w:tr xmlns:wp14="http://schemas.microsoft.com/office/word/2010/wordml" w:rsidR="00A9712D" w:rsidTr="68C855DE" w14:paraId="662C7268" wp14:textId="77777777">
        <w:tc>
          <w:tcPr>
            <w:tcW w:w="84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A9712D" w:rsidRDefault="002061F6" w14:paraId="5B9CDB72" wp14:textId="77777777">
            <w:r w:rsidRPr="68C855DE" w:rsidR="002061F6">
              <w:rPr>
                <w:lang w:val="en-US"/>
              </w:rPr>
              <w:t xml:space="preserve">Will you charge a fee or bill </w:t>
            </w:r>
            <w:r w:rsidRPr="68C855DE" w:rsidR="002061F6">
              <w:rPr>
                <w:lang w:val="en-US"/>
              </w:rPr>
              <w:t>insurances</w:t>
            </w:r>
            <w:r w:rsidRPr="68C855DE" w:rsidR="002061F6">
              <w:rPr>
                <w:lang w:val="en-US"/>
              </w:rPr>
              <w:t xml:space="preserve"> for the services provided with this project?</w:t>
            </w:r>
          </w:p>
        </w:tc>
        <w:tc>
          <w:tcPr>
            <w:tcW w:w="5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RDefault="00A9712D" w14:paraId="5220BBB2" wp14:textId="77777777">
            <w:pPr>
              <w:widowControl w:val="0"/>
              <w:jc w:val="center"/>
            </w:pPr>
          </w:p>
        </w:tc>
        <w:tc>
          <w:tcPr>
            <w:tcW w:w="64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A9712D" w:rsidRDefault="002061F6" w14:paraId="7C5AC6C2" wp14:textId="77777777">
            <w:pPr>
              <w:widowControl w:val="0"/>
            </w:pPr>
            <w:r>
              <w:t>No</w:t>
            </w:r>
          </w:p>
        </w:tc>
        <w:tc>
          <w:tcPr>
            <w:tcW w:w="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A9712D" w:rsidRDefault="00A9712D" w14:paraId="13CB595B" wp14:textId="77777777">
            <w:pPr>
              <w:widowControl w:val="0"/>
              <w:jc w:val="center"/>
            </w:pPr>
          </w:p>
        </w:tc>
        <w:tc>
          <w:tcPr>
            <w:tcW w:w="61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A9712D" w:rsidRDefault="002061F6" w14:paraId="5B7FDD25" wp14:textId="77777777">
            <w:pPr>
              <w:widowControl w:val="0"/>
            </w:pPr>
            <w:r>
              <w:t>Yes</w:t>
            </w:r>
          </w:p>
        </w:tc>
      </w:tr>
    </w:tbl>
    <w:p xmlns:wp14="http://schemas.microsoft.com/office/word/2010/wordml" w:rsidR="00A9712D" w:rsidRDefault="00A9712D" w14:paraId="6D9C8D39" wp14:textId="77777777">
      <w:pPr>
        <w:spacing w:line="24" w:lineRule="auto"/>
      </w:pPr>
    </w:p>
    <w:tbl>
      <w:tblPr>
        <w:tblStyle w:val="affff3"/>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14:paraId="10D53735"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0F507F7F" wp14:textId="77777777">
            <w:pPr>
              <w:widowControl w:val="0"/>
            </w:pPr>
            <w:r>
              <w:t>If yes, please describe for what and the estimated amount:</w:t>
            </w:r>
          </w:p>
        </w:tc>
      </w:tr>
      <w:tr xmlns:wp14="http://schemas.microsoft.com/office/word/2010/wordml" w:rsidR="00A9712D" w14:paraId="675E05EE" wp14:textId="77777777">
        <w:trPr>
          <w:trHeight w:val="384"/>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2FC17F8B" wp14:textId="77777777">
            <w:pPr>
              <w:widowControl w:val="0"/>
            </w:pPr>
          </w:p>
        </w:tc>
      </w:tr>
    </w:tbl>
    <w:p xmlns:wp14="http://schemas.microsoft.com/office/word/2010/wordml" w:rsidR="00A9712D" w:rsidRDefault="002061F6" w14:paraId="53FE47A4" wp14:textId="77777777">
      <w:pPr>
        <w:pStyle w:val="Heading4"/>
      </w:pPr>
      <w:bookmarkStart w:name="_heading=h.1k06qtjcwaqa" w:colFirst="0" w:colLast="0" w:id="21"/>
      <w:bookmarkEnd w:id="21"/>
      <w:r>
        <w:t>Subcontracts</w:t>
      </w:r>
    </w:p>
    <w:tbl>
      <w:tblPr>
        <w:tblStyle w:val="affff4"/>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476"/>
        <w:gridCol w:w="525"/>
        <w:gridCol w:w="645"/>
        <w:gridCol w:w="542"/>
        <w:gridCol w:w="612"/>
      </w:tblGrid>
      <w:tr xmlns:wp14="http://schemas.microsoft.com/office/word/2010/wordml" w:rsidR="00A9712D" w14:paraId="73BFE189" wp14:textId="77777777">
        <w:tc>
          <w:tcPr>
            <w:tcW w:w="8476"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61B4D8DF" wp14:textId="77777777">
            <w:r>
              <w:t xml:space="preserve">Will your organization subcontract for services? </w:t>
            </w:r>
          </w:p>
        </w:tc>
        <w:tc>
          <w:tcPr>
            <w:tcW w:w="5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0A4F7224" wp14:textId="77777777">
            <w:pPr>
              <w:widowControl w:val="0"/>
              <w:jc w:val="center"/>
            </w:pPr>
          </w:p>
        </w:tc>
        <w:tc>
          <w:tcPr>
            <w:tcW w:w="64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1A09B756" wp14:textId="77777777">
            <w:pPr>
              <w:widowControl w:val="0"/>
            </w:pPr>
            <w:r>
              <w:t>No</w:t>
            </w:r>
          </w:p>
        </w:tc>
        <w:tc>
          <w:tcPr>
            <w:tcW w:w="542"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5AE48A43" wp14:textId="77777777">
            <w:pPr>
              <w:widowControl w:val="0"/>
              <w:jc w:val="center"/>
            </w:pPr>
          </w:p>
        </w:tc>
        <w:tc>
          <w:tcPr>
            <w:tcW w:w="61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55239733" wp14:textId="77777777">
            <w:pPr>
              <w:widowControl w:val="0"/>
            </w:pPr>
            <w:r>
              <w:t>Yes</w:t>
            </w:r>
          </w:p>
        </w:tc>
      </w:tr>
    </w:tbl>
    <w:p xmlns:wp14="http://schemas.microsoft.com/office/word/2010/wordml" w:rsidR="00A9712D" w:rsidRDefault="00A9712D" w14:paraId="50F40DEB" wp14:textId="77777777">
      <w:pPr>
        <w:spacing w:line="24" w:lineRule="auto"/>
      </w:pPr>
    </w:p>
    <w:tbl>
      <w:tblPr>
        <w:tblStyle w:val="affff5"/>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484"/>
        <w:gridCol w:w="5316"/>
      </w:tblGrid>
      <w:tr xmlns:wp14="http://schemas.microsoft.com/office/word/2010/wordml" w:rsidR="00A9712D" w14:paraId="533936BF" wp14:textId="77777777">
        <w:tc>
          <w:tcPr>
            <w:tcW w:w="5484"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5A5F6071" wp14:textId="77777777">
            <w:pPr>
              <w:widowControl w:val="0"/>
            </w:pPr>
            <w:r>
              <w:t>If yes, what organization will receive funds from you?</w:t>
            </w:r>
          </w:p>
        </w:tc>
        <w:tc>
          <w:tcPr>
            <w:tcW w:w="5316"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77A52294" wp14:textId="77777777">
            <w:pPr>
              <w:widowControl w:val="0"/>
            </w:pPr>
          </w:p>
        </w:tc>
      </w:tr>
    </w:tbl>
    <w:p xmlns:wp14="http://schemas.microsoft.com/office/word/2010/wordml" w:rsidR="00A9712D" w:rsidRDefault="00A9712D" w14:paraId="007DCDA8" wp14:textId="77777777">
      <w:pPr>
        <w:spacing w:line="24" w:lineRule="auto"/>
      </w:pPr>
    </w:p>
    <w:tbl>
      <w:tblPr>
        <w:tblStyle w:val="affff6"/>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71"/>
        <w:gridCol w:w="3000"/>
        <w:gridCol w:w="1752"/>
        <w:gridCol w:w="3077"/>
      </w:tblGrid>
      <w:tr xmlns:wp14="http://schemas.microsoft.com/office/word/2010/wordml" w:rsidR="00A9712D" w14:paraId="0C4ACD6A" wp14:textId="77777777">
        <w:tc>
          <w:tcPr>
            <w:tcW w:w="2971"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67062A1B" wp14:textId="77777777">
            <w:pPr>
              <w:widowControl w:val="0"/>
              <w:pBdr>
                <w:top w:val="nil"/>
                <w:left w:val="nil"/>
                <w:bottom w:val="nil"/>
                <w:right w:val="nil"/>
                <w:between w:val="nil"/>
              </w:pBdr>
            </w:pPr>
            <w:r>
              <w:t>Organization contact name:</w:t>
            </w:r>
          </w:p>
        </w:tc>
        <w:tc>
          <w:tcPr>
            <w:tcW w:w="30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450EA2D7" wp14:textId="77777777">
            <w:pPr>
              <w:widowControl w:val="0"/>
              <w:pBdr>
                <w:top w:val="nil"/>
                <w:left w:val="nil"/>
                <w:bottom w:val="nil"/>
                <w:right w:val="nil"/>
                <w:between w:val="nil"/>
              </w:pBdr>
            </w:pPr>
          </w:p>
        </w:tc>
        <w:tc>
          <w:tcPr>
            <w:tcW w:w="175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110728A7" wp14:textId="77777777">
            <w:pPr>
              <w:widowControl w:val="0"/>
              <w:pBdr>
                <w:top w:val="nil"/>
                <w:left w:val="nil"/>
                <w:bottom w:val="nil"/>
                <w:right w:val="nil"/>
                <w:between w:val="nil"/>
              </w:pBdr>
            </w:pPr>
            <w:r>
              <w:t>Email or phone:</w:t>
            </w:r>
          </w:p>
        </w:tc>
        <w:tc>
          <w:tcPr>
            <w:tcW w:w="3077"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3DD355C9" wp14:textId="77777777">
            <w:pPr>
              <w:widowControl w:val="0"/>
              <w:pBdr>
                <w:top w:val="nil"/>
                <w:left w:val="nil"/>
                <w:bottom w:val="nil"/>
                <w:right w:val="nil"/>
                <w:between w:val="nil"/>
              </w:pBdr>
            </w:pPr>
          </w:p>
        </w:tc>
      </w:tr>
    </w:tbl>
    <w:p xmlns:wp14="http://schemas.microsoft.com/office/word/2010/wordml" w:rsidR="00A9712D" w:rsidRDefault="00A9712D" w14:paraId="1A81F0B1" wp14:textId="77777777">
      <w:pPr>
        <w:spacing w:line="24" w:lineRule="auto"/>
      </w:pPr>
    </w:p>
    <w:tbl>
      <w:tblPr>
        <w:tblStyle w:val="affff7"/>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50"/>
        <w:gridCol w:w="1725"/>
        <w:gridCol w:w="2094"/>
        <w:gridCol w:w="4731"/>
      </w:tblGrid>
      <w:tr xmlns:wp14="http://schemas.microsoft.com/office/word/2010/wordml" w:rsidR="00A9712D" w14:paraId="52010662" wp14:textId="77777777">
        <w:tc>
          <w:tcPr>
            <w:tcW w:w="225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1CC40BBF" wp14:textId="77777777">
            <w:pPr>
              <w:widowControl w:val="0"/>
              <w:pBdr>
                <w:top w:val="nil"/>
                <w:left w:val="nil"/>
                <w:bottom w:val="nil"/>
                <w:right w:val="nil"/>
                <w:between w:val="nil"/>
              </w:pBdr>
            </w:pPr>
            <w:r>
              <w:t>Subcontract amount:</w:t>
            </w:r>
          </w:p>
        </w:tc>
        <w:tc>
          <w:tcPr>
            <w:tcW w:w="17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717AAFBA" wp14:textId="77777777">
            <w:pPr>
              <w:widowControl w:val="0"/>
              <w:pBdr>
                <w:top w:val="nil"/>
                <w:left w:val="nil"/>
                <w:bottom w:val="nil"/>
                <w:right w:val="nil"/>
                <w:between w:val="nil"/>
              </w:pBdr>
            </w:pPr>
          </w:p>
        </w:tc>
        <w:tc>
          <w:tcPr>
            <w:tcW w:w="2094"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9712D" w:rsidRDefault="002061F6" w14:paraId="61B016B2" wp14:textId="77777777">
            <w:pPr>
              <w:widowControl w:val="0"/>
              <w:pBdr>
                <w:top w:val="nil"/>
                <w:left w:val="nil"/>
                <w:bottom w:val="nil"/>
                <w:right w:val="nil"/>
                <w:between w:val="nil"/>
              </w:pBdr>
            </w:pPr>
            <w:r>
              <w:t>Expected activities:</w:t>
            </w:r>
          </w:p>
        </w:tc>
        <w:tc>
          <w:tcPr>
            <w:tcW w:w="4731"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56EE48EE" wp14:textId="77777777">
            <w:pPr>
              <w:widowControl w:val="0"/>
              <w:pBdr>
                <w:top w:val="nil"/>
                <w:left w:val="nil"/>
                <w:bottom w:val="nil"/>
                <w:right w:val="nil"/>
                <w:between w:val="nil"/>
              </w:pBdr>
            </w:pPr>
          </w:p>
        </w:tc>
      </w:tr>
    </w:tbl>
    <w:p xmlns:wp14="http://schemas.microsoft.com/office/word/2010/wordml" w:rsidR="00A9712D" w:rsidRDefault="002061F6" w14:paraId="3B8807D8" wp14:textId="77777777">
      <w:pPr>
        <w:pStyle w:val="Heading4"/>
      </w:pPr>
      <w:bookmarkStart w:name="_heading=h.11lp8bf50xwt" w:colFirst="0" w:colLast="0" w:id="22"/>
      <w:bookmarkEnd w:id="22"/>
      <w:r>
        <w:t>Project Impact</w:t>
      </w:r>
    </w:p>
    <w:p xmlns:wp14="http://schemas.microsoft.com/office/word/2010/wordml" w:rsidR="00A9712D" w:rsidP="48D440BD" w:rsidRDefault="002061F6" w14:paraId="3D08771D" wp14:textId="77777777">
      <w:pPr>
        <w:rPr>
          <w:i w:val="1"/>
          <w:iCs w:val="1"/>
          <w:lang w:val="en-US"/>
        </w:rPr>
      </w:pPr>
      <w:r w:rsidRPr="48D440BD" w:rsidR="002061F6">
        <w:rPr>
          <w:i w:val="1"/>
          <w:iCs w:val="1"/>
          <w:lang w:val="en-US"/>
        </w:rPr>
        <w:t xml:space="preserve">As part of your submission, you </w:t>
      </w:r>
      <w:r w:rsidRPr="48D440BD" w:rsidR="002061F6">
        <w:rPr>
          <w:b w:val="1"/>
          <w:bCs w:val="1"/>
          <w:i w:val="1"/>
          <w:iCs w:val="1"/>
          <w:lang w:val="en-US"/>
        </w:rPr>
        <w:t>must</w:t>
      </w:r>
      <w:r w:rsidRPr="48D440BD" w:rsidR="002061F6">
        <w:rPr>
          <w:i w:val="1"/>
          <w:iCs w:val="1"/>
          <w:lang w:val="en-US"/>
        </w:rPr>
        <w:t xml:space="preserve"> include a copy of your organization's</w:t>
      </w:r>
      <w:r w:rsidRPr="48D440BD" w:rsidR="002061F6">
        <w:rPr>
          <w:i w:val="1"/>
          <w:iCs w:val="1"/>
          <w:lang w:val="en-US"/>
        </w:rPr>
        <w:t xml:space="preserve"> </w:t>
      </w:r>
      <w:r w:rsidRPr="48D440BD" w:rsidR="002061F6">
        <w:rPr>
          <w:b w:val="1"/>
          <w:bCs w:val="1"/>
          <w:i w:val="1"/>
          <w:iCs w:val="1"/>
          <w:lang w:val="en-US"/>
        </w:rPr>
        <w:t>annual report to date</w:t>
      </w:r>
      <w:r w:rsidRPr="48D440BD" w:rsidR="002061F6">
        <w:rPr>
          <w:i w:val="1"/>
          <w:iCs w:val="1"/>
          <w:lang w:val="en-US"/>
        </w:rPr>
        <w:t>. Please use your provided annual report template and populate it with the current total project metrics accumulated thus far.</w:t>
      </w:r>
      <w:r w:rsidRPr="48D440BD" w:rsidR="002061F6">
        <w:rPr>
          <w:i w:val="1"/>
          <w:iCs w:val="1"/>
          <w:lang w:val="en-US"/>
        </w:rPr>
        <w:t xml:space="preserve"> While we acknowledge that these figures </w:t>
      </w:r>
      <w:r w:rsidRPr="48D440BD" w:rsidR="002061F6">
        <w:rPr>
          <w:i w:val="1"/>
          <w:iCs w:val="1"/>
          <w:lang w:val="en-US"/>
        </w:rPr>
        <w:t>represent</w:t>
      </w:r>
      <w:r w:rsidRPr="48D440BD" w:rsidR="002061F6">
        <w:rPr>
          <w:i w:val="1"/>
          <w:iCs w:val="1"/>
          <w:lang w:val="en-US"/>
        </w:rPr>
        <w:t xml:space="preserve"> ongoing progress and not final annual metrics, they are crucial in assessing the impact of the project up to this point.</w:t>
      </w:r>
    </w:p>
    <w:p xmlns:wp14="http://schemas.microsoft.com/office/word/2010/wordml" w:rsidR="00A9712D" w:rsidRDefault="00A9712D" w14:paraId="2908EB2C" wp14:textId="77777777">
      <w:pPr>
        <w:jc w:val="center"/>
        <w:rPr>
          <w:i/>
        </w:rPr>
      </w:pPr>
    </w:p>
    <w:p xmlns:wp14="http://schemas.microsoft.com/office/word/2010/wordml" w:rsidR="00A9712D" w:rsidRDefault="002061F6" w14:paraId="31B0F88B" wp14:textId="77777777">
      <w:r w:rsidRPr="68C855DE" w:rsidR="002061F6">
        <w:rPr>
          <w:lang w:val="en-US"/>
        </w:rPr>
        <w:t xml:space="preserve">Please share some of the notable achievements your organization has </w:t>
      </w:r>
      <w:r w:rsidRPr="68C855DE" w:rsidR="002061F6">
        <w:rPr>
          <w:lang w:val="en-US"/>
        </w:rPr>
        <w:t>attained</w:t>
      </w:r>
      <w:r w:rsidRPr="68C855DE" w:rsidR="002061F6">
        <w:rPr>
          <w:lang w:val="en-US"/>
        </w:rPr>
        <w:t xml:space="preserve"> through last year’s settlement funding. </w:t>
      </w:r>
    </w:p>
    <w:tbl>
      <w:tblPr>
        <w:tblStyle w:val="affff8"/>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14:paraId="121FD38A" wp14:textId="77777777">
        <w:trPr>
          <w:trHeight w:val="1685"/>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A9712D" w:rsidRDefault="00A9712D" w14:paraId="1FE2DD96" wp14:textId="77777777">
            <w:pPr>
              <w:widowControl w:val="0"/>
              <w:pBdr>
                <w:top w:val="nil"/>
                <w:left w:val="nil"/>
                <w:bottom w:val="nil"/>
                <w:right w:val="nil"/>
                <w:between w:val="nil"/>
              </w:pBdr>
            </w:pPr>
          </w:p>
        </w:tc>
      </w:tr>
    </w:tbl>
    <w:p xmlns:wp14="http://schemas.microsoft.com/office/word/2010/wordml" w:rsidR="00A9712D" w:rsidRDefault="00A9712D" w14:paraId="27357532" wp14:textId="77777777">
      <w:pPr>
        <w:spacing w:line="24" w:lineRule="auto"/>
      </w:pPr>
    </w:p>
    <w:tbl>
      <w:tblPr>
        <w:tblStyle w:val="affff9"/>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A9712D" w:rsidTr="48D440BD" w14:paraId="32E6EB46" wp14:textId="77777777">
        <w:trPr>
          <w:trHeight w:val="645"/>
        </w:trPr>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A9712D" w:rsidP="48D440BD" w:rsidRDefault="002061F6" w14:paraId="083B7305" wp14:textId="24FA693A">
            <w:pPr>
              <w:widowControl w:val="0"/>
              <w:rPr>
                <w:lang w:val="en-US"/>
              </w:rPr>
            </w:pPr>
            <w:r w:rsidRPr="48D440BD" w:rsidR="002061F6">
              <w:rPr>
                <w:lang w:val="en-US"/>
              </w:rPr>
              <w:t xml:space="preserve">Project </w:t>
            </w:r>
            <w:r w:rsidRPr="48D440BD" w:rsidR="002061F6">
              <w:rPr>
                <w:lang w:val="en-US"/>
              </w:rPr>
              <w:t>o</w:t>
            </w:r>
            <w:r w:rsidRPr="48D440BD" w:rsidR="5BCA5B5A">
              <w:rPr>
                <w:lang w:val="en-US"/>
              </w:rPr>
              <w:t>bjectiv</w:t>
            </w:r>
            <w:r w:rsidRPr="48D440BD" w:rsidR="002061F6">
              <w:rPr>
                <w:lang w:val="en-US"/>
              </w:rPr>
              <w:t>es</w:t>
            </w:r>
            <w:r w:rsidRPr="48D440BD" w:rsidR="002061F6">
              <w:rPr>
                <w:lang w:val="en-US"/>
              </w:rPr>
              <w:t xml:space="preserve"> (</w:t>
            </w:r>
            <w:r w:rsidRPr="48D440BD" w:rsidR="002061F6">
              <w:rPr>
                <w:i w:val="1"/>
                <w:iCs w:val="1"/>
                <w:lang w:val="en-US"/>
              </w:rPr>
              <w:t xml:space="preserve">List your </w:t>
            </w:r>
            <w:r w:rsidRPr="48D440BD" w:rsidR="446C3A71">
              <w:rPr>
                <w:i w:val="1"/>
                <w:iCs w:val="1"/>
                <w:lang w:val="en-US"/>
              </w:rPr>
              <w:t>objectiv</w:t>
            </w:r>
            <w:r w:rsidRPr="48D440BD" w:rsidR="002061F6">
              <w:rPr>
                <w:i w:val="1"/>
                <w:iCs w:val="1"/>
                <w:lang w:val="en-US"/>
              </w:rPr>
              <w:t>es</w:t>
            </w:r>
            <w:r w:rsidRPr="48D440BD" w:rsidR="002061F6">
              <w:rPr>
                <w:i w:val="1"/>
                <w:iCs w:val="1"/>
                <w:lang w:val="en-US"/>
              </w:rPr>
              <w:t xml:space="preserve"> for last year's funding. Has your project achieved all its </w:t>
            </w:r>
            <w:r w:rsidRPr="48D440BD" w:rsidR="4B15EC24">
              <w:rPr>
                <w:i w:val="1"/>
                <w:iCs w:val="1"/>
                <w:lang w:val="en-US"/>
              </w:rPr>
              <w:t>objectives</w:t>
            </w:r>
            <w:r w:rsidRPr="48D440BD" w:rsidR="002061F6">
              <w:rPr>
                <w:i w:val="1"/>
                <w:iCs w:val="1"/>
                <w:lang w:val="en-US"/>
              </w:rPr>
              <w:t xml:space="preserve"> yet? If </w:t>
            </w:r>
            <w:r w:rsidRPr="48D440BD" w:rsidR="002061F6">
              <w:rPr>
                <w:i w:val="1"/>
                <w:iCs w:val="1"/>
                <w:lang w:val="en-US"/>
              </w:rPr>
              <w:t>o</w:t>
            </w:r>
            <w:r w:rsidRPr="48D440BD" w:rsidR="59FE4EA6">
              <w:rPr>
                <w:i w:val="1"/>
                <w:iCs w:val="1"/>
                <w:lang w:val="en-US"/>
              </w:rPr>
              <w:t>bjectiv</w:t>
            </w:r>
            <w:r w:rsidRPr="48D440BD" w:rsidR="002061F6">
              <w:rPr>
                <w:i w:val="1"/>
                <w:iCs w:val="1"/>
                <w:lang w:val="en-US"/>
              </w:rPr>
              <w:t>es</w:t>
            </w:r>
            <w:r w:rsidRPr="48D440BD" w:rsidR="002061F6">
              <w:rPr>
                <w:i w:val="1"/>
                <w:iCs w:val="1"/>
                <w:lang w:val="en-US"/>
              </w:rPr>
              <w:t xml:space="preserve"> were exceeded, not met, or changed please explain.)</w:t>
            </w:r>
            <w:r w:rsidRPr="48D440BD" w:rsidR="002061F6">
              <w:rPr>
                <w:lang w:val="en-US"/>
              </w:rPr>
              <w:t>:</w:t>
            </w:r>
          </w:p>
        </w:tc>
      </w:tr>
      <w:tr xmlns:wp14="http://schemas.microsoft.com/office/word/2010/wordml" w:rsidR="00A9712D" w:rsidTr="48D440BD" w14:paraId="07F023C8" wp14:textId="77777777">
        <w:trPr>
          <w:trHeight w:val="1725"/>
        </w:trPr>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FEFEF"/>
            <w:tcMar>
              <w:top w:w="100" w:type="dxa"/>
              <w:left w:w="100" w:type="dxa"/>
              <w:bottom w:w="100" w:type="dxa"/>
              <w:right w:w="100" w:type="dxa"/>
            </w:tcMar>
          </w:tcPr>
          <w:p w:rsidR="00A9712D" w:rsidRDefault="00A9712D" w14:paraId="4BDB5498" wp14:textId="77777777">
            <w:pPr>
              <w:widowControl w:val="0"/>
            </w:pPr>
          </w:p>
          <w:p w:rsidR="00A9712D" w:rsidRDefault="00A9712D" w14:paraId="2916C19D" wp14:textId="77777777">
            <w:pPr>
              <w:widowControl w:val="0"/>
            </w:pPr>
          </w:p>
        </w:tc>
      </w:tr>
    </w:tbl>
    <w:p xmlns:wp14="http://schemas.microsoft.com/office/word/2010/wordml" w:rsidR="00A9712D" w:rsidRDefault="00A9712D" w14:paraId="74869460" wp14:textId="77777777">
      <w:pPr>
        <w:sectPr w:rsidR="00A9712D">
          <w:pgSz w:w="12240" w:h="15840" w:orient="portrait"/>
          <w:pgMar w:top="720" w:right="720" w:bottom="720" w:left="720" w:header="720" w:footer="720" w:gutter="0"/>
          <w:cols w:space="720"/>
          <w:headerReference w:type="default" r:id="R985b977348004d27"/>
        </w:sectPr>
      </w:pPr>
    </w:p>
    <w:p xmlns:wp14="http://schemas.microsoft.com/office/word/2010/wordml" w:rsidR="00A9712D" w:rsidRDefault="002061F6" w14:paraId="317A3EAA" wp14:textId="77777777">
      <w:pPr>
        <w:pStyle w:val="Heading3"/>
        <w:jc w:val="center"/>
        <w:rPr>
          <w:color w:val="2F5496"/>
        </w:rPr>
      </w:pPr>
      <w:bookmarkStart w:name="_heading=h.7osoe4bmdak6" w:colFirst="0" w:colLast="0" w:id="23"/>
      <w:bookmarkEnd w:id="23"/>
      <w:r>
        <w:rPr>
          <w:color w:val="2F5496"/>
        </w:rPr>
        <w:t>Project Work Plan</w:t>
      </w:r>
    </w:p>
    <w:p xmlns:wp14="http://schemas.microsoft.com/office/word/2010/wordml" w:rsidR="00A9712D" w:rsidP="68C855DE" w:rsidRDefault="002061F6" w14:paraId="646355B7" wp14:textId="77777777">
      <w:pPr>
        <w:jc w:val="center"/>
        <w:rPr>
          <w:i w:val="1"/>
          <w:iCs w:val="1"/>
          <w:lang w:val="en-US"/>
        </w:rPr>
      </w:pPr>
      <w:r w:rsidRPr="68C855DE" w:rsidR="002061F6">
        <w:rPr>
          <w:b w:val="1"/>
          <w:bCs w:val="1"/>
          <w:i w:val="1"/>
          <w:iCs w:val="1"/>
          <w:lang w:val="en-US"/>
        </w:rPr>
        <w:t>Instructions:</w:t>
      </w:r>
      <w:r w:rsidRPr="68C855DE" w:rsidR="002061F6">
        <w:rPr>
          <w:i w:val="1"/>
          <w:iCs w:val="1"/>
          <w:lang w:val="en-US"/>
        </w:rPr>
        <w:t xml:space="preserve"> Add or </w:t>
      </w:r>
      <w:r w:rsidRPr="68C855DE" w:rsidR="002061F6">
        <w:rPr>
          <w:i w:val="1"/>
          <w:iCs w:val="1"/>
          <w:lang w:val="en-US"/>
        </w:rPr>
        <w:t>delete</w:t>
      </w:r>
      <w:r w:rsidRPr="68C855DE" w:rsidR="002061F6">
        <w:rPr>
          <w:i w:val="1"/>
          <w:iCs w:val="1"/>
          <w:lang w:val="en-US"/>
        </w:rPr>
        <w:t xml:space="preserve"> </w:t>
      </w:r>
      <w:r w:rsidRPr="68C855DE" w:rsidR="002061F6">
        <w:rPr>
          <w:i w:val="1"/>
          <w:iCs w:val="1"/>
          <w:lang w:val="en-US"/>
        </w:rPr>
        <w:t>rows</w:t>
      </w:r>
      <w:r w:rsidRPr="68C855DE" w:rsidR="002061F6">
        <w:rPr>
          <w:i w:val="1"/>
          <w:iCs w:val="1"/>
          <w:lang w:val="en-US"/>
        </w:rPr>
        <w:t xml:space="preserve"> as necessary. The </w:t>
      </w:r>
      <w:hyperlink r:id="Rb39e1c6ad12e4324">
        <w:r w:rsidRPr="68C855DE" w:rsidR="002061F6">
          <w:rPr>
            <w:i w:val="1"/>
            <w:iCs w:val="1"/>
            <w:color w:val="1155CC"/>
            <w:u w:val="single"/>
            <w:lang w:val="en-US"/>
          </w:rPr>
          <w:t>TN OAC’s remediation list</w:t>
        </w:r>
      </w:hyperlink>
      <w:r w:rsidRPr="68C855DE" w:rsidR="002061F6">
        <w:rPr>
          <w:i w:val="1"/>
          <w:iCs w:val="1"/>
          <w:lang w:val="en-US"/>
        </w:rPr>
        <w:t xml:space="preserve"> must be used to </w:t>
      </w:r>
      <w:r w:rsidRPr="68C855DE" w:rsidR="002061F6">
        <w:rPr>
          <w:i w:val="1"/>
          <w:iCs w:val="1"/>
          <w:lang w:val="en-US"/>
        </w:rPr>
        <w:t>determine</w:t>
      </w:r>
      <w:r w:rsidRPr="68C855DE" w:rsidR="002061F6">
        <w:rPr>
          <w:i w:val="1"/>
          <w:iCs w:val="1"/>
          <w:lang w:val="en-US"/>
        </w:rPr>
        <w:t xml:space="preserve"> which strategies are addressed.</w:t>
      </w:r>
    </w:p>
    <w:p xmlns:wp14="http://schemas.microsoft.com/office/word/2010/wordml" w:rsidR="00A9712D" w:rsidRDefault="00A9712D" w14:paraId="187F57B8" wp14:textId="77777777">
      <w:pPr>
        <w:rPr>
          <w:i/>
        </w:rPr>
      </w:pPr>
    </w:p>
    <w:p xmlns:wp14="http://schemas.microsoft.com/office/word/2010/wordml" w:rsidR="00A9712D" w:rsidRDefault="002061F6" w14:paraId="0BE97610" wp14:textId="77777777">
      <w:r>
        <w:rPr>
          <w:b/>
        </w:rPr>
        <w:t xml:space="preserve">Organization: </w:t>
      </w:r>
      <w:r>
        <w:t>[enter name]</w:t>
      </w:r>
    </w:p>
    <w:p xmlns:wp14="http://schemas.microsoft.com/office/word/2010/wordml" w:rsidR="00A9712D" w:rsidRDefault="002061F6" w14:paraId="70305F28" wp14:textId="77777777">
      <w:r>
        <w:rPr>
          <w:b/>
        </w:rPr>
        <w:t>Total Funds Requested:</w:t>
      </w:r>
      <w:r>
        <w:t xml:space="preserve"> [enter amount]</w:t>
      </w:r>
    </w:p>
    <w:p xmlns:wp14="http://schemas.microsoft.com/office/word/2010/wordml" w:rsidR="00A9712D" w:rsidRDefault="002061F6" w14:paraId="7D94A4C7" wp14:textId="77777777">
      <w:r>
        <w:rPr>
          <w:b/>
        </w:rPr>
        <w:t xml:space="preserve">Overall Goal(s) of Project: </w:t>
      </w:r>
      <w:r>
        <w:t>[enter at least one goal]</w:t>
      </w:r>
    </w:p>
    <w:p xmlns:wp14="http://schemas.microsoft.com/office/word/2010/wordml" w:rsidR="00A9712D" w:rsidRDefault="00A9712D" w14:paraId="54738AF4" wp14:textId="77777777">
      <w:pPr>
        <w:rPr>
          <w:b/>
        </w:rPr>
      </w:pPr>
    </w:p>
    <w:tbl>
      <w:tblPr>
        <w:tblStyle w:val="affffa"/>
        <w:tblW w:w="152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860"/>
        <w:gridCol w:w="2190"/>
        <w:gridCol w:w="1635"/>
        <w:gridCol w:w="2385"/>
        <w:gridCol w:w="1980"/>
        <w:gridCol w:w="1620"/>
        <w:gridCol w:w="1800"/>
        <w:gridCol w:w="1815"/>
      </w:tblGrid>
      <w:tr xmlns:wp14="http://schemas.microsoft.com/office/word/2010/wordml" w:rsidR="00A9712D" w:rsidTr="68C855DE" w14:paraId="1D8A1A7E" wp14:textId="77777777">
        <w:trPr>
          <w:trHeight w:val="192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RDefault="002061F6" w14:paraId="106DD217" wp14:textId="77777777">
            <w:pPr>
              <w:spacing w:before="120" w:after="120"/>
              <w:jc w:val="center"/>
              <w:rPr>
                <w:b/>
                <w:color w:val="FFFFFF"/>
              </w:rPr>
            </w:pPr>
            <w:r>
              <w:rPr>
                <w:b/>
                <w:color w:val="FFFFFF"/>
              </w:rPr>
              <w:t>Objectives</w:t>
            </w:r>
          </w:p>
          <w:p w:rsidR="00A9712D" w:rsidP="68C855DE" w:rsidRDefault="002061F6" w14:paraId="64AABD3D" wp14:textId="77777777">
            <w:pPr>
              <w:jc w:val="center"/>
              <w:rPr>
                <w:color w:val="FFFFFF"/>
                <w:sz w:val="18"/>
                <w:szCs w:val="18"/>
                <w:lang w:val="en-US"/>
              </w:rPr>
            </w:pPr>
            <w:r w:rsidRPr="68C855DE" w:rsidR="002061F6">
              <w:rPr>
                <w:color w:val="FFFFFF" w:themeColor="background1" w:themeTint="FF" w:themeShade="FF"/>
                <w:sz w:val="18"/>
                <w:szCs w:val="18"/>
                <w:lang w:val="en-US"/>
              </w:rPr>
              <w:t xml:space="preserve">What is the measurable </w:t>
            </w:r>
            <w:r w:rsidRPr="68C855DE" w:rsidR="002061F6">
              <w:rPr>
                <w:color w:val="FFFFFF" w:themeColor="background1" w:themeTint="FF" w:themeShade="FF"/>
                <w:sz w:val="18"/>
                <w:szCs w:val="18"/>
                <w:lang w:val="en-US"/>
              </w:rPr>
              <w:t>objective</w:t>
            </w:r>
            <w:r w:rsidRPr="68C855DE" w:rsidR="002061F6">
              <w:rPr>
                <w:color w:val="FFFFFF" w:themeColor="background1" w:themeTint="FF" w:themeShade="FF"/>
                <w:sz w:val="18"/>
                <w:szCs w:val="18"/>
                <w:lang w:val="en-US"/>
              </w:rPr>
              <w:t xml:space="preserve"> you are </w:t>
            </w:r>
            <w:r w:rsidRPr="68C855DE" w:rsidR="002061F6">
              <w:rPr>
                <w:color w:val="FFFFFF" w:themeColor="background1" w:themeTint="FF" w:themeShade="FF"/>
                <w:sz w:val="18"/>
                <w:szCs w:val="18"/>
                <w:lang w:val="en-US"/>
              </w:rPr>
              <w:t>seeking</w:t>
            </w:r>
            <w:r w:rsidRPr="68C855DE" w:rsidR="002061F6">
              <w:rPr>
                <w:color w:val="FFFFFF" w:themeColor="background1" w:themeTint="FF" w:themeShade="FF"/>
                <w:sz w:val="18"/>
                <w:szCs w:val="18"/>
                <w:lang w:val="en-US"/>
              </w:rPr>
              <w:t xml:space="preserve"> to achieve?</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RDefault="002061F6" w14:paraId="1BFD96D1" wp14:textId="77777777">
            <w:pPr>
              <w:spacing w:before="120" w:after="120"/>
              <w:jc w:val="center"/>
              <w:rPr>
                <w:b/>
                <w:color w:val="FFFFFF"/>
              </w:rPr>
            </w:pPr>
            <w:r>
              <w:rPr>
                <w:b/>
                <w:color w:val="FFFFFF"/>
              </w:rPr>
              <w:t>Activities</w:t>
            </w:r>
          </w:p>
          <w:p w:rsidR="00A9712D" w:rsidP="68C855DE" w:rsidRDefault="002061F6" w14:paraId="67148B06" wp14:textId="77777777">
            <w:pPr>
              <w:spacing w:before="120" w:after="120"/>
              <w:jc w:val="center"/>
              <w:rPr>
                <w:color w:val="FFFFFF"/>
                <w:sz w:val="18"/>
                <w:szCs w:val="18"/>
                <w:lang w:val="en-US"/>
              </w:rPr>
            </w:pPr>
            <w:r w:rsidRPr="68C855DE" w:rsidR="002061F6">
              <w:rPr>
                <w:color w:val="FFFFFF" w:themeColor="background1" w:themeTint="FF" w:themeShade="FF"/>
                <w:sz w:val="18"/>
                <w:szCs w:val="18"/>
                <w:lang w:val="en-US"/>
              </w:rPr>
              <w:t xml:space="preserve">What activities will be completed that help achieve the corresponding </w:t>
            </w:r>
            <w:r w:rsidRPr="68C855DE" w:rsidR="002061F6">
              <w:rPr>
                <w:color w:val="FFFFFF" w:themeColor="background1" w:themeTint="FF" w:themeShade="FF"/>
                <w:sz w:val="18"/>
                <w:szCs w:val="18"/>
                <w:lang w:val="en-US"/>
              </w:rPr>
              <w:t>objective</w:t>
            </w:r>
            <w:r w:rsidRPr="68C855DE" w:rsidR="002061F6">
              <w:rPr>
                <w:color w:val="FFFFFF" w:themeColor="background1" w:themeTint="FF" w:themeShade="FF"/>
                <w:sz w:val="18"/>
                <w:szCs w:val="18"/>
                <w:lang w:val="en-US"/>
              </w:rPr>
              <w:t>?</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RDefault="002061F6" w14:paraId="52931D51" wp14:textId="77777777">
            <w:pPr>
              <w:spacing w:before="120" w:after="120"/>
              <w:jc w:val="center"/>
              <w:rPr>
                <w:b/>
                <w:color w:val="FFFFFF"/>
              </w:rPr>
            </w:pPr>
            <w:r>
              <w:rPr>
                <w:b/>
                <w:color w:val="FFFFFF"/>
              </w:rPr>
              <w:t>Remediation Strategy</w:t>
            </w:r>
          </w:p>
          <w:p w:rsidR="00A9712D" w:rsidRDefault="002061F6" w14:paraId="59948DC0" wp14:textId="77777777">
            <w:pPr>
              <w:spacing w:before="120" w:after="120"/>
              <w:jc w:val="center"/>
              <w:rPr>
                <w:color w:val="FFFFFF"/>
                <w:sz w:val="18"/>
                <w:szCs w:val="18"/>
              </w:rPr>
            </w:pPr>
            <w:r>
              <w:rPr>
                <w:color w:val="FFFFFF"/>
                <w:sz w:val="18"/>
                <w:szCs w:val="18"/>
              </w:rPr>
              <w:t xml:space="preserve">Please use the </w:t>
            </w:r>
            <w:hyperlink r:id="rId23">
              <w:r>
                <w:rPr>
                  <w:color w:val="FFFFFF"/>
                  <w:sz w:val="18"/>
                  <w:szCs w:val="18"/>
                </w:rPr>
                <w:t>TN OAC’s table (linked)</w:t>
              </w:r>
            </w:hyperlink>
            <w:r>
              <w:rPr>
                <w:color w:val="FFFFFF"/>
                <w:sz w:val="18"/>
                <w:szCs w:val="18"/>
              </w:rPr>
              <w:t>.</w:t>
            </w: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RDefault="002061F6" w14:paraId="2ABB3E09" wp14:textId="77777777">
            <w:pPr>
              <w:spacing w:before="120" w:after="120"/>
              <w:jc w:val="center"/>
              <w:rPr>
                <w:b/>
                <w:color w:val="FFFFFF"/>
              </w:rPr>
            </w:pPr>
            <w:r>
              <w:rPr>
                <w:b/>
                <w:color w:val="FFFFFF"/>
              </w:rPr>
              <w:t>Outcomes</w:t>
            </w:r>
          </w:p>
          <w:p w:rsidR="00A9712D" w:rsidP="68C855DE" w:rsidRDefault="002061F6" w14:paraId="0CF35C61" wp14:textId="77777777">
            <w:pPr>
              <w:spacing w:before="120" w:after="120"/>
              <w:jc w:val="center"/>
              <w:rPr>
                <w:color w:val="FFFFFF"/>
                <w:sz w:val="18"/>
                <w:szCs w:val="18"/>
                <w:lang w:val="en-US"/>
              </w:rPr>
            </w:pPr>
            <w:r w:rsidRPr="68C855DE" w:rsidR="002061F6">
              <w:rPr>
                <w:color w:val="FFFFFF" w:themeColor="background1" w:themeTint="FF" w:themeShade="FF"/>
                <w:sz w:val="18"/>
                <w:szCs w:val="18"/>
                <w:lang w:val="en-US"/>
              </w:rPr>
              <w:t xml:space="preserve">What measurable results are you </w:t>
            </w:r>
            <w:r w:rsidRPr="68C855DE" w:rsidR="002061F6">
              <w:rPr>
                <w:color w:val="FFFFFF" w:themeColor="background1" w:themeTint="FF" w:themeShade="FF"/>
                <w:sz w:val="18"/>
                <w:szCs w:val="18"/>
                <w:lang w:val="en-US"/>
              </w:rPr>
              <w:t>seeking</w:t>
            </w:r>
            <w:r w:rsidRPr="68C855DE" w:rsidR="002061F6">
              <w:rPr>
                <w:color w:val="FFFFFF" w:themeColor="background1" w:themeTint="FF" w:themeShade="FF"/>
                <w:sz w:val="18"/>
                <w:szCs w:val="18"/>
                <w:lang w:val="en-US"/>
              </w:rPr>
              <w:t xml:space="preserve"> to achieve by completing the corresponding activities?</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RDefault="002061F6" w14:paraId="245285FD" wp14:textId="77777777">
            <w:pPr>
              <w:spacing w:before="120"/>
              <w:jc w:val="center"/>
              <w:rPr>
                <w:b/>
                <w:color w:val="FFFFFF"/>
              </w:rPr>
            </w:pPr>
            <w:r>
              <w:rPr>
                <w:b/>
                <w:color w:val="FFFFFF"/>
              </w:rPr>
              <w:t>Measures of Success</w:t>
            </w:r>
          </w:p>
          <w:p w:rsidR="00A9712D" w:rsidRDefault="002061F6" w14:paraId="4AE85321" wp14:textId="77777777">
            <w:pPr>
              <w:spacing w:before="120" w:after="120"/>
              <w:jc w:val="center"/>
              <w:rPr>
                <w:color w:val="FFFFFF"/>
                <w:sz w:val="18"/>
                <w:szCs w:val="18"/>
              </w:rPr>
            </w:pPr>
            <w:r>
              <w:rPr>
                <w:color w:val="FFFFFF"/>
                <w:sz w:val="18"/>
                <w:szCs w:val="18"/>
              </w:rPr>
              <w:t>How will the success of the outcomes be assessed? What data points will be measured?</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P="68C855DE" w:rsidRDefault="002061F6" w14:paraId="15BEAFE7" wp14:textId="77777777">
            <w:pPr>
              <w:spacing w:before="120" w:after="120"/>
              <w:jc w:val="center"/>
              <w:rPr>
                <w:b w:val="1"/>
                <w:bCs w:val="1"/>
                <w:color w:val="FFFFFF"/>
                <w:lang w:val="en-US"/>
              </w:rPr>
            </w:pPr>
            <w:r w:rsidRPr="68C855DE" w:rsidR="002061F6">
              <w:rPr>
                <w:b w:val="1"/>
                <w:bCs w:val="1"/>
                <w:color w:val="FFFFFF" w:themeColor="background1" w:themeTint="FF" w:themeShade="FF"/>
                <w:lang w:val="en-US"/>
              </w:rPr>
              <w:t>Timeframe</w:t>
            </w:r>
          </w:p>
          <w:p w:rsidR="00A9712D" w:rsidRDefault="002061F6" w14:paraId="72B3B88A" wp14:textId="77777777">
            <w:pPr>
              <w:jc w:val="center"/>
              <w:rPr>
                <w:color w:val="FFFFFF"/>
                <w:sz w:val="18"/>
                <w:szCs w:val="18"/>
              </w:rPr>
            </w:pPr>
            <w:r>
              <w:rPr>
                <w:color w:val="FFFFFF"/>
                <w:sz w:val="18"/>
                <w:szCs w:val="18"/>
              </w:rPr>
              <w:t>When will this part of the project begin and end?</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RDefault="002061F6" w14:paraId="3711BE67" wp14:textId="77777777">
            <w:pPr>
              <w:spacing w:before="120" w:after="120"/>
              <w:jc w:val="center"/>
              <w:rPr>
                <w:b/>
                <w:color w:val="FFFFFF"/>
              </w:rPr>
            </w:pPr>
            <w:r>
              <w:rPr>
                <w:b/>
                <w:color w:val="FFFFFF"/>
              </w:rPr>
              <w:t>Accountability</w:t>
            </w:r>
          </w:p>
          <w:p w:rsidR="00A9712D" w:rsidP="68C855DE" w:rsidRDefault="002061F6" w14:paraId="11134B5A" wp14:textId="77777777">
            <w:pPr>
              <w:spacing w:before="120" w:after="120"/>
              <w:jc w:val="center"/>
              <w:rPr>
                <w:color w:val="FFFFFF"/>
                <w:sz w:val="18"/>
                <w:szCs w:val="18"/>
                <w:lang w:val="en-US"/>
              </w:rPr>
            </w:pPr>
            <w:r w:rsidRPr="68C855DE" w:rsidR="002061F6">
              <w:rPr>
                <w:color w:val="FFFFFF" w:themeColor="background1" w:themeTint="FF" w:themeShade="FF"/>
                <w:sz w:val="18"/>
                <w:szCs w:val="18"/>
                <w:lang w:val="en-US"/>
              </w:rPr>
              <w:t xml:space="preserve">Who </w:t>
            </w:r>
            <w:r w:rsidRPr="68C855DE" w:rsidR="002061F6">
              <w:rPr>
                <w:color w:val="FFFFFF" w:themeColor="background1" w:themeTint="FF" w:themeShade="FF"/>
                <w:sz w:val="18"/>
                <w:szCs w:val="18"/>
                <w:lang w:val="en-US"/>
              </w:rPr>
              <w:t>is responsible for</w:t>
            </w:r>
            <w:r w:rsidRPr="68C855DE" w:rsidR="002061F6">
              <w:rPr>
                <w:color w:val="FFFFFF" w:themeColor="background1" w:themeTint="FF" w:themeShade="FF"/>
                <w:sz w:val="18"/>
                <w:szCs w:val="18"/>
                <w:lang w:val="en-US"/>
              </w:rPr>
              <w:t xml:space="preserve"> each project activity?</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A9712D" w:rsidRDefault="002061F6" w14:paraId="0935E4B3" wp14:textId="77777777">
            <w:pPr>
              <w:spacing w:before="120"/>
              <w:jc w:val="center"/>
              <w:rPr>
                <w:b/>
                <w:color w:val="FFFFFF"/>
              </w:rPr>
            </w:pPr>
            <w:r>
              <w:rPr>
                <w:b/>
                <w:color w:val="FFFFFF"/>
              </w:rPr>
              <w:t>Funds Requested</w:t>
            </w:r>
          </w:p>
          <w:p w:rsidR="00A9712D" w:rsidRDefault="002061F6" w14:paraId="31239F20" wp14:textId="77777777">
            <w:pPr>
              <w:spacing w:before="120"/>
              <w:jc w:val="center"/>
              <w:rPr>
                <w:color w:val="FFFFFF"/>
                <w:sz w:val="18"/>
                <w:szCs w:val="18"/>
              </w:rPr>
            </w:pPr>
            <w:r>
              <w:rPr>
                <w:color w:val="FFFFFF"/>
                <w:sz w:val="18"/>
                <w:szCs w:val="18"/>
              </w:rPr>
              <w:t>What are the requested grant funds for this part of the project?</w:t>
            </w:r>
          </w:p>
        </w:tc>
      </w:tr>
      <w:tr xmlns:wp14="http://schemas.microsoft.com/office/word/2010/wordml" w:rsidR="00A9712D" w:rsidTr="68C855DE" w14:paraId="46ABBD8F" wp14:textId="77777777">
        <w:trPr>
          <w:trHeight w:val="555"/>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06BBA33E" wp14:textId="77777777">
            <w:pPr>
              <w:rPr>
                <w:b/>
              </w:rPr>
            </w:pP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464FCBC1" wp14:textId="77777777">
            <w:pPr>
              <w:rPr>
                <w:b/>
              </w:rPr>
            </w:pP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5C8C6B09"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3382A365" wp14:textId="77777777">
            <w:pPr>
              <w:rPr>
                <w:b/>
              </w:rPr>
            </w:pP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5C71F136" wp14:textId="77777777">
            <w:pPr>
              <w:rPr>
                <w:b/>
              </w:rPr>
            </w:pP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62199465" wp14:textId="77777777">
            <w:pPr>
              <w:rPr>
                <w:b/>
              </w:rPr>
            </w:pP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0DA123B1" wp14:textId="77777777">
            <w:pPr>
              <w:rPr>
                <w:b/>
              </w:rPr>
            </w:pP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4C4CEA3D" wp14:textId="77777777">
            <w:pPr>
              <w:rPr>
                <w:b/>
              </w:rPr>
            </w:pPr>
          </w:p>
        </w:tc>
      </w:tr>
      <w:tr xmlns:wp14="http://schemas.microsoft.com/office/word/2010/wordml" w:rsidR="00A9712D" w:rsidTr="68C855DE" w14:paraId="3891630B" wp14:textId="77777777">
        <w:trPr>
          <w:trHeight w:val="63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0A6959E7"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00C5B58"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50895670"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2F40E89"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608DEACE"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2BAC6FC9"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56A6281"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20876B09" wp14:textId="77777777">
            <w:pPr>
              <w:rPr>
                <w:b/>
              </w:rPr>
            </w:pPr>
            <w:r>
              <w:rPr>
                <w:b/>
              </w:rPr>
              <w:t xml:space="preserve"> </w:t>
            </w:r>
          </w:p>
        </w:tc>
      </w:tr>
      <w:tr xmlns:wp14="http://schemas.microsoft.com/office/word/2010/wordml" w:rsidR="00A9712D" w:rsidTr="68C855DE" w14:paraId="4C2940DF" wp14:textId="77777777">
        <w:trPr>
          <w:trHeight w:val="585"/>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0146664"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5B68B9CD"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38C1F859"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B7172F4"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325CE300"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25DD3341"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23DD831B"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28CE8CB7" wp14:textId="77777777">
            <w:pPr>
              <w:rPr>
                <w:b/>
              </w:rPr>
            </w:pPr>
            <w:r>
              <w:rPr>
                <w:b/>
              </w:rPr>
              <w:t xml:space="preserve"> </w:t>
            </w:r>
          </w:p>
        </w:tc>
      </w:tr>
      <w:tr xmlns:wp14="http://schemas.microsoft.com/office/word/2010/wordml" w:rsidR="00A9712D" w:rsidTr="68C855DE" w14:paraId="22E9F7D8" wp14:textId="77777777">
        <w:trPr>
          <w:trHeight w:val="585"/>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895D3B7"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7FDE0BDC"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0C8FE7CE"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6C1031F9"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4CE745D7"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7D149327"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253B9705"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752553BD" wp14:textId="77777777">
            <w:pPr>
              <w:rPr>
                <w:b/>
              </w:rPr>
            </w:pPr>
            <w:r>
              <w:rPr>
                <w:b/>
              </w:rPr>
              <w:t xml:space="preserve"> </w:t>
            </w:r>
          </w:p>
        </w:tc>
      </w:tr>
      <w:tr xmlns:wp14="http://schemas.microsoft.com/office/word/2010/wordml" w:rsidR="00A9712D" w:rsidTr="68C855DE" w14:paraId="490E45F7"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56051E44"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554EF5F4"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41004F19"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7E235B9D"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66AC4DF1"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31F8F3A"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455E230F"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0A8DB014" wp14:textId="77777777">
            <w:pPr>
              <w:rPr>
                <w:b/>
              </w:rPr>
            </w:pPr>
            <w:r>
              <w:rPr>
                <w:b/>
              </w:rPr>
              <w:t xml:space="preserve"> </w:t>
            </w:r>
          </w:p>
        </w:tc>
      </w:tr>
      <w:tr xmlns:wp14="http://schemas.microsoft.com/office/word/2010/wordml" w:rsidR="00A9712D" w:rsidTr="68C855DE" w14:paraId="4692CAC0"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03D8BA8D"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69A0658A"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67C0C651"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2EA285AA"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58BC89FB"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70945AB8"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45FB2F13"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84D15E4" wp14:textId="77777777">
            <w:pPr>
              <w:rPr>
                <w:b/>
              </w:rPr>
            </w:pPr>
            <w:r>
              <w:rPr>
                <w:b/>
              </w:rPr>
              <w:t xml:space="preserve"> </w:t>
            </w:r>
          </w:p>
        </w:tc>
      </w:tr>
      <w:tr xmlns:wp14="http://schemas.microsoft.com/office/word/2010/wordml" w:rsidR="00A9712D" w:rsidTr="68C855DE" w14:paraId="713CFFFA"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63A420E6"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028EB558"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308D56CC"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66E8DF9A"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637F08B6"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5F93075F"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1E72ADE8"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2061F6" w14:paraId="3C7B8B64" wp14:textId="77777777">
            <w:pPr>
              <w:rPr>
                <w:b/>
              </w:rPr>
            </w:pPr>
            <w:r>
              <w:rPr>
                <w:b/>
              </w:rPr>
              <w:t xml:space="preserve"> </w:t>
            </w:r>
          </w:p>
        </w:tc>
      </w:tr>
      <w:tr xmlns:wp14="http://schemas.microsoft.com/office/word/2010/wordml" w:rsidR="00A9712D" w:rsidTr="68C855DE" w14:paraId="797E50C6"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7B04FA47" wp14:textId="77777777">
            <w:pPr>
              <w:rPr>
                <w:b/>
              </w:rPr>
            </w:pP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568C698B" wp14:textId="77777777">
            <w:pPr>
              <w:rPr>
                <w:b/>
              </w:rPr>
            </w:pP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1A939487"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6AA258D8" wp14:textId="77777777">
            <w:pPr>
              <w:rPr>
                <w:b/>
              </w:rPr>
            </w:pP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6FFBD3EC" wp14:textId="77777777">
            <w:pPr>
              <w:rPr>
                <w:b/>
              </w:rPr>
            </w:pP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30DCCCAD" wp14:textId="77777777">
            <w:pPr>
              <w:rPr>
                <w:b/>
              </w:rPr>
            </w:pP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36AF6883" wp14:textId="77777777">
            <w:pPr>
              <w:rPr>
                <w:b/>
              </w:rPr>
            </w:pP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A9712D" w:rsidRDefault="00A9712D" w14:paraId="54C529ED" wp14:textId="77777777">
            <w:pPr>
              <w:rPr>
                <w:b/>
              </w:rPr>
            </w:pPr>
          </w:p>
        </w:tc>
      </w:tr>
    </w:tbl>
    <w:p xmlns:wp14="http://schemas.microsoft.com/office/word/2010/wordml" w:rsidR="00A9712D" w:rsidRDefault="00A9712D" w14:paraId="1C0157D6" wp14:textId="77777777"/>
    <w:sectPr w:rsidR="00A9712D">
      <w:pgSz w:w="15840" w:h="12240" w:orient="landscape"/>
      <w:pgMar w:top="288" w:right="288" w:bottom="288" w:left="288" w:header="720" w:footer="720" w:gutter="0"/>
      <w:cols w:space="720"/>
      <w:headerReference w:type="default" r:id="Rb9bbaf3e37ce437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061F6" w:rsidRDefault="002061F6" w14:paraId="3691E7B2" wp14:textId="77777777">
      <w:pPr>
        <w:spacing w:line="240" w:lineRule="auto"/>
      </w:pPr>
      <w:r>
        <w:separator/>
      </w:r>
    </w:p>
  </w:endnote>
  <w:endnote w:type="continuationSeparator" w:id="0">
    <w:p xmlns:wp14="http://schemas.microsoft.com/office/word/2010/wordml" w:rsidR="002061F6" w:rsidRDefault="002061F6" w14:paraId="526770CE"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9712D" w:rsidRDefault="002061F6" w14:paraId="1BB0F365" wp14:textId="77777777">
    <w:pPr>
      <w:jc w:val="right"/>
      <w:rPr>
        <w:color w:val="666666"/>
      </w:rPr>
    </w:pPr>
    <w:r>
      <w:rPr>
        <w:color w:val="666666"/>
      </w:rPr>
      <w:t xml:space="preserve">                                                        </w:t>
    </w:r>
    <w:r>
      <w:rPr>
        <w:color w:val="666666"/>
      </w:rPr>
      <w:fldChar w:fldCharType="begin"/>
    </w:r>
    <w:r>
      <w:rPr>
        <w:color w:val="666666"/>
      </w:rPr>
      <w:instrText>PAGE</w:instrText>
    </w:r>
    <w:r>
      <w:rPr>
        <w:color w:val="666666"/>
      </w:rPr>
      <w:fldChar w:fldCharType="separate"/>
    </w:r>
    <w:r>
      <w:rPr>
        <w:color w:val="6666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9712D" w:rsidRDefault="002061F6" w14:paraId="133EDD17" wp14:textId="77777777">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061F6" w:rsidRDefault="002061F6" w14:paraId="6E36661F" wp14:textId="77777777">
      <w:pPr>
        <w:spacing w:line="240" w:lineRule="auto"/>
      </w:pPr>
      <w:r>
        <w:separator/>
      </w:r>
    </w:p>
  </w:footnote>
  <w:footnote w:type="continuationSeparator" w:id="0">
    <w:p xmlns:wp14="http://schemas.microsoft.com/office/word/2010/wordml" w:rsidR="002061F6" w:rsidRDefault="002061F6" w14:paraId="38645DC7"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A9712D" w:rsidRDefault="002061F6" w14:paraId="7CBEED82" wp14:textId="77777777">
    <w:pPr>
      <w:jc w:val="center"/>
      <w:rPr>
        <w:rFonts w:ascii="Times New Roman" w:hAnsi="Times New Roman" w:eastAsia="Times New Roman" w:cs="Times New Roman"/>
      </w:rPr>
    </w:pPr>
    <w:r>
      <w:rPr>
        <w:noProof/>
      </w:rPr>
      <w:drawing>
        <wp:inline xmlns:wp14="http://schemas.microsoft.com/office/word/2010/wordprocessingDrawing" distT="0" distB="0" distL="0" distR="0" wp14:anchorId="47D0D954" wp14:editId="7777777">
          <wp:extent cx="1482756" cy="1508282"/>
          <wp:effectExtent l="0" t="0" r="0" b="0"/>
          <wp:docPr id="1788426497" name="image1.png" descr="A seal of jefferson count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eal of jefferson county&#10;&#10;Description automatically generated"/>
                  <pic:cNvPicPr preferRelativeResize="0"/>
                </pic:nvPicPr>
                <pic:blipFill>
                  <a:blip r:embed="rId1"/>
                  <a:srcRect/>
                  <a:stretch>
                    <a:fillRect/>
                  </a:stretch>
                </pic:blipFill>
                <pic:spPr>
                  <a:xfrm>
                    <a:off x="0" y="0"/>
                    <a:ext cx="1482756" cy="1508282"/>
                  </a:xfrm>
                  <a:prstGeom prst="rect">
                    <a:avLst/>
                  </a:prstGeom>
                  <a:ln/>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8C855DE" w:rsidTr="68C855DE" w14:paraId="1A5A975B">
      <w:trPr>
        <w:trHeight w:val="300"/>
      </w:trPr>
      <w:tc>
        <w:tcPr>
          <w:tcW w:w="3600" w:type="dxa"/>
          <w:tcMar/>
        </w:tcPr>
        <w:p w:rsidR="68C855DE" w:rsidP="68C855DE" w:rsidRDefault="68C855DE" w14:paraId="636EE76D" w14:textId="7B24E204">
          <w:pPr>
            <w:pStyle w:val="Header"/>
            <w:bidi w:val="0"/>
            <w:ind w:left="-115"/>
            <w:jc w:val="left"/>
          </w:pPr>
        </w:p>
      </w:tc>
      <w:tc>
        <w:tcPr>
          <w:tcW w:w="3600" w:type="dxa"/>
          <w:tcMar/>
        </w:tcPr>
        <w:p w:rsidR="68C855DE" w:rsidP="68C855DE" w:rsidRDefault="68C855DE" w14:paraId="38BFE59C" w14:textId="20C4CA2C">
          <w:pPr>
            <w:pStyle w:val="Header"/>
            <w:bidi w:val="0"/>
            <w:jc w:val="center"/>
          </w:pPr>
        </w:p>
      </w:tc>
      <w:tc>
        <w:tcPr>
          <w:tcW w:w="3600" w:type="dxa"/>
          <w:tcMar/>
        </w:tcPr>
        <w:p w:rsidR="68C855DE" w:rsidP="68C855DE" w:rsidRDefault="68C855DE" w14:paraId="01FBACC6" w14:textId="22478CC1">
          <w:pPr>
            <w:pStyle w:val="Header"/>
            <w:bidi w:val="0"/>
            <w:ind w:right="-115"/>
            <w:jc w:val="right"/>
          </w:pPr>
        </w:p>
      </w:tc>
    </w:tr>
  </w:tbl>
  <w:p w:rsidR="68C855DE" w:rsidP="68C855DE" w:rsidRDefault="68C855DE" w14:paraId="3FFBA1B7" w14:textId="22D3A0B6">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68C855DE" w:rsidTr="68C855DE" w14:paraId="0C3BBF3D">
      <w:trPr>
        <w:trHeight w:val="300"/>
      </w:trPr>
      <w:tc>
        <w:tcPr>
          <w:tcW w:w="4800" w:type="dxa"/>
          <w:tcMar/>
        </w:tcPr>
        <w:p w:rsidR="68C855DE" w:rsidP="68C855DE" w:rsidRDefault="68C855DE" w14:paraId="1CB51041" w14:textId="5A58AD95">
          <w:pPr>
            <w:pStyle w:val="Header"/>
            <w:bidi w:val="0"/>
            <w:ind w:left="-115"/>
            <w:jc w:val="left"/>
          </w:pPr>
        </w:p>
      </w:tc>
      <w:tc>
        <w:tcPr>
          <w:tcW w:w="4800" w:type="dxa"/>
          <w:tcMar/>
        </w:tcPr>
        <w:p w:rsidR="68C855DE" w:rsidP="68C855DE" w:rsidRDefault="68C855DE" w14:paraId="7921AD66" w14:textId="431A0855">
          <w:pPr>
            <w:pStyle w:val="Header"/>
            <w:bidi w:val="0"/>
            <w:jc w:val="center"/>
          </w:pPr>
        </w:p>
      </w:tc>
      <w:tc>
        <w:tcPr>
          <w:tcW w:w="4800" w:type="dxa"/>
          <w:tcMar/>
        </w:tcPr>
        <w:p w:rsidR="68C855DE" w:rsidP="68C855DE" w:rsidRDefault="68C855DE" w14:paraId="01BAEF45" w14:textId="029970C8">
          <w:pPr>
            <w:pStyle w:val="Header"/>
            <w:bidi w:val="0"/>
            <w:ind w:right="-115"/>
            <w:jc w:val="right"/>
          </w:pPr>
        </w:p>
      </w:tc>
    </w:tr>
  </w:tbl>
  <w:p w:rsidR="68C855DE" w:rsidP="68C855DE" w:rsidRDefault="68C855DE" w14:paraId="4DBBC0D3" w14:textId="3194C8E9">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8C855DE" w:rsidTr="68C855DE" w14:paraId="2685BFF0">
      <w:trPr>
        <w:trHeight w:val="300"/>
      </w:trPr>
      <w:tc>
        <w:tcPr>
          <w:tcW w:w="3600" w:type="dxa"/>
          <w:tcMar/>
        </w:tcPr>
        <w:p w:rsidR="68C855DE" w:rsidP="68C855DE" w:rsidRDefault="68C855DE" w14:paraId="69E74A5F" w14:textId="0EF61484">
          <w:pPr>
            <w:pStyle w:val="Header"/>
            <w:bidi w:val="0"/>
            <w:ind w:left="-115"/>
            <w:jc w:val="left"/>
          </w:pPr>
        </w:p>
      </w:tc>
      <w:tc>
        <w:tcPr>
          <w:tcW w:w="3600" w:type="dxa"/>
          <w:tcMar/>
        </w:tcPr>
        <w:p w:rsidR="68C855DE" w:rsidP="68C855DE" w:rsidRDefault="68C855DE" w14:paraId="48D2F2F0" w14:textId="15FB4EDA">
          <w:pPr>
            <w:pStyle w:val="Header"/>
            <w:bidi w:val="0"/>
            <w:jc w:val="center"/>
          </w:pPr>
        </w:p>
      </w:tc>
      <w:tc>
        <w:tcPr>
          <w:tcW w:w="3600" w:type="dxa"/>
          <w:tcMar/>
        </w:tcPr>
        <w:p w:rsidR="68C855DE" w:rsidP="68C855DE" w:rsidRDefault="68C855DE" w14:paraId="0495475A" w14:textId="51E814D1">
          <w:pPr>
            <w:pStyle w:val="Header"/>
            <w:bidi w:val="0"/>
            <w:ind w:right="-115"/>
            <w:jc w:val="right"/>
          </w:pPr>
        </w:p>
      </w:tc>
    </w:tr>
  </w:tbl>
  <w:p w:rsidR="68C855DE" w:rsidP="68C855DE" w:rsidRDefault="68C855DE" w14:paraId="2784CAF8" w14:textId="03EF9D54">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085"/>
      <w:gridCol w:w="5085"/>
      <w:gridCol w:w="5085"/>
    </w:tblGrid>
    <w:tr w:rsidR="68C855DE" w:rsidTr="68C855DE" w14:paraId="6C149D47">
      <w:trPr>
        <w:trHeight w:val="300"/>
      </w:trPr>
      <w:tc>
        <w:tcPr>
          <w:tcW w:w="5085" w:type="dxa"/>
          <w:tcMar/>
        </w:tcPr>
        <w:p w:rsidR="68C855DE" w:rsidP="68C855DE" w:rsidRDefault="68C855DE" w14:paraId="01E85144" w14:textId="376875B5">
          <w:pPr>
            <w:pStyle w:val="Header"/>
            <w:bidi w:val="0"/>
            <w:ind w:left="-115"/>
            <w:jc w:val="left"/>
          </w:pPr>
        </w:p>
      </w:tc>
      <w:tc>
        <w:tcPr>
          <w:tcW w:w="5085" w:type="dxa"/>
          <w:tcMar/>
        </w:tcPr>
        <w:p w:rsidR="68C855DE" w:rsidP="68C855DE" w:rsidRDefault="68C855DE" w14:paraId="341C5C2A" w14:textId="11F94365">
          <w:pPr>
            <w:pStyle w:val="Header"/>
            <w:bidi w:val="0"/>
            <w:jc w:val="center"/>
          </w:pPr>
        </w:p>
      </w:tc>
      <w:tc>
        <w:tcPr>
          <w:tcW w:w="5085" w:type="dxa"/>
          <w:tcMar/>
        </w:tcPr>
        <w:p w:rsidR="68C855DE" w:rsidP="68C855DE" w:rsidRDefault="68C855DE" w14:paraId="6AB19D00" w14:textId="4972F44F">
          <w:pPr>
            <w:pStyle w:val="Header"/>
            <w:bidi w:val="0"/>
            <w:ind w:right="-115"/>
            <w:jc w:val="right"/>
          </w:pPr>
        </w:p>
      </w:tc>
    </w:tr>
  </w:tbl>
  <w:p w:rsidR="68C855DE" w:rsidP="68C855DE" w:rsidRDefault="68C855DE" w14:paraId="6EA213EB" w14:textId="48809EE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26b17bf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5fd596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b0f30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e07d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199c92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DC619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AB1C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2066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2E2A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F53E8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0">
    <w:abstractNumId w:val="9"/>
  </w:num>
  <w:num w:numId="9">
    <w:abstractNumId w:val="8"/>
  </w:num>
  <w:num w:numId="8">
    <w:abstractNumId w:val="7"/>
  </w:num>
  <w:num w:numId="7">
    <w:abstractNumId w:val="6"/>
  </w:num>
  <w:num w:numId="6">
    <w:abstractNumId w:val="5"/>
  </w:num>
  <w:num w:numId="1" w16cid:durableId="1076319606">
    <w:abstractNumId w:val="4"/>
  </w:num>
  <w:num w:numId="2" w16cid:durableId="809060211">
    <w:abstractNumId w:val="3"/>
  </w:num>
  <w:num w:numId="3" w16cid:durableId="678384903">
    <w:abstractNumId w:val="1"/>
  </w:num>
  <w:num w:numId="4" w16cid:durableId="203373425">
    <w:abstractNumId w:val="0"/>
  </w:num>
  <w:num w:numId="5" w16cid:durableId="96785302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2D"/>
    <w:rsid w:val="001FFAB0"/>
    <w:rsid w:val="002061F6"/>
    <w:rsid w:val="00A9712D"/>
    <w:rsid w:val="00DD48A4"/>
    <w:rsid w:val="0CE3D131"/>
    <w:rsid w:val="16B9BBDE"/>
    <w:rsid w:val="16B9BBDE"/>
    <w:rsid w:val="1885621C"/>
    <w:rsid w:val="1DB1C45C"/>
    <w:rsid w:val="1EBCA04F"/>
    <w:rsid w:val="222E97C7"/>
    <w:rsid w:val="31A7ECBD"/>
    <w:rsid w:val="3216606A"/>
    <w:rsid w:val="399C7549"/>
    <w:rsid w:val="3A45D31B"/>
    <w:rsid w:val="3C50BD06"/>
    <w:rsid w:val="3E023405"/>
    <w:rsid w:val="3E4E7207"/>
    <w:rsid w:val="3EA351CE"/>
    <w:rsid w:val="4044170D"/>
    <w:rsid w:val="446C3A71"/>
    <w:rsid w:val="463C444C"/>
    <w:rsid w:val="463C444C"/>
    <w:rsid w:val="484FA3D0"/>
    <w:rsid w:val="48D440BD"/>
    <w:rsid w:val="4B15EC24"/>
    <w:rsid w:val="59FE4EA6"/>
    <w:rsid w:val="5B173C75"/>
    <w:rsid w:val="5BCA5B5A"/>
    <w:rsid w:val="5F2EE4C9"/>
    <w:rsid w:val="65D2E91D"/>
    <w:rsid w:val="68C855DE"/>
    <w:rsid w:val="69B0FD4D"/>
    <w:rsid w:val="742D0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731C3E"/>
  <w15:docId w15:val="{115135F0-BCE5-43D5-979D-C724769DED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70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6705B"/>
    <w:pPr>
      <w:tabs>
        <w:tab w:val="center" w:pos="4680"/>
        <w:tab w:val="right" w:pos="9360"/>
      </w:tabs>
      <w:spacing w:line="240" w:lineRule="auto"/>
    </w:pPr>
  </w:style>
  <w:style w:type="character" w:styleId="HeaderChar" w:customStyle="1">
    <w:name w:val="Header Char"/>
    <w:basedOn w:val="DefaultParagraphFont"/>
    <w:link w:val="Header"/>
    <w:uiPriority w:val="99"/>
    <w:rsid w:val="00A6705B"/>
    <w:rPr>
      <w:rFonts w:ascii="Arial" w:hAnsi="Arial" w:eastAsia="Arial" w:cs="Arial"/>
      <w:sz w:val="22"/>
      <w:szCs w:val="22"/>
      <w:lang w:val="en"/>
    </w:rPr>
  </w:style>
  <w:style w:type="paragraph" w:styleId="Footer">
    <w:name w:val="footer"/>
    <w:basedOn w:val="Normal"/>
    <w:link w:val="FooterChar"/>
    <w:uiPriority w:val="99"/>
    <w:unhideWhenUsed/>
    <w:rsid w:val="00A6705B"/>
    <w:pPr>
      <w:tabs>
        <w:tab w:val="center" w:pos="4680"/>
        <w:tab w:val="right" w:pos="9360"/>
      </w:tabs>
      <w:spacing w:line="240" w:lineRule="auto"/>
    </w:pPr>
  </w:style>
  <w:style w:type="character" w:styleId="FooterChar" w:customStyle="1">
    <w:name w:val="Footer Char"/>
    <w:basedOn w:val="DefaultParagraphFont"/>
    <w:link w:val="Footer"/>
    <w:uiPriority w:val="99"/>
    <w:rsid w:val="00A6705B"/>
    <w:rPr>
      <w:rFonts w:ascii="Arial" w:hAnsi="Arial" w:eastAsia="Arial" w:cs="Arial"/>
      <w:sz w:val="22"/>
      <w:szCs w:val="22"/>
      <w:lang w:val="e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table" w:styleId="af4" w:customStyle="1">
    <w:basedOn w:val="TableNormal"/>
    <w:tblPr>
      <w:tblStyleRowBandSize w:val="1"/>
      <w:tblStyleColBandSize w:val="1"/>
      <w:tblCellMar>
        <w:top w:w="100" w:type="dxa"/>
        <w:left w:w="100" w:type="dxa"/>
        <w:bottom w:w="100" w:type="dxa"/>
        <w:right w:w="100" w:type="dxa"/>
      </w:tblCellMar>
    </w:tblPr>
  </w:style>
  <w:style w:type="table" w:styleId="af5" w:customStyle="1">
    <w:basedOn w:val="TableNormal"/>
    <w:tblPr>
      <w:tblStyleRowBandSize w:val="1"/>
      <w:tblStyleColBandSize w:val="1"/>
      <w:tblCellMar>
        <w:top w:w="100" w:type="dxa"/>
        <w:left w:w="100" w:type="dxa"/>
        <w:bottom w:w="100" w:type="dxa"/>
        <w:right w:w="100" w:type="dxa"/>
      </w:tblCellMar>
    </w:tblPr>
  </w:style>
  <w:style w:type="table" w:styleId="af6" w:customStyle="1">
    <w:basedOn w:val="TableNormal"/>
    <w:tblPr>
      <w:tblStyleRowBandSize w:val="1"/>
      <w:tblStyleColBandSize w:val="1"/>
      <w:tblCellMar>
        <w:top w:w="100" w:type="dxa"/>
        <w:left w:w="100" w:type="dxa"/>
        <w:bottom w:w="100" w:type="dxa"/>
        <w:right w:w="100" w:type="dxa"/>
      </w:tblCellMar>
    </w:tblPr>
  </w:style>
  <w:style w:type="table" w:styleId="af7" w:customStyle="1">
    <w:basedOn w:val="TableNormal"/>
    <w:tblPr>
      <w:tblStyleRowBandSize w:val="1"/>
      <w:tblStyleColBandSize w:val="1"/>
      <w:tblCellMar>
        <w:top w:w="100" w:type="dxa"/>
        <w:left w:w="100" w:type="dxa"/>
        <w:bottom w:w="100" w:type="dxa"/>
        <w:right w:w="100" w:type="dxa"/>
      </w:tblCellMar>
    </w:tblPr>
  </w:style>
  <w:style w:type="table" w:styleId="af8" w:customStyle="1">
    <w:basedOn w:val="TableNormal"/>
    <w:tblPr>
      <w:tblStyleRowBandSize w:val="1"/>
      <w:tblStyleColBandSize w:val="1"/>
      <w:tblCellMar>
        <w:top w:w="100" w:type="dxa"/>
        <w:left w:w="100" w:type="dxa"/>
        <w:bottom w:w="100" w:type="dxa"/>
        <w:right w:w="100" w:type="dxa"/>
      </w:tblCellMar>
    </w:tblPr>
  </w:style>
  <w:style w:type="table" w:styleId="af9" w:customStyle="1">
    <w:basedOn w:val="TableNormal"/>
    <w:tblPr>
      <w:tblStyleRowBandSize w:val="1"/>
      <w:tblStyleColBandSize w:val="1"/>
      <w:tblCellMar>
        <w:top w:w="100" w:type="dxa"/>
        <w:left w:w="100" w:type="dxa"/>
        <w:bottom w:w="100" w:type="dxa"/>
        <w:right w:w="100" w:type="dxa"/>
      </w:tblCellMar>
    </w:tblPr>
  </w:style>
  <w:style w:type="table" w:styleId="afa" w:customStyle="1">
    <w:basedOn w:val="TableNormal"/>
    <w:tblPr>
      <w:tblStyleRowBandSize w:val="1"/>
      <w:tblStyleColBandSize w:val="1"/>
      <w:tblCellMar>
        <w:top w:w="100" w:type="dxa"/>
        <w:left w:w="100" w:type="dxa"/>
        <w:bottom w:w="100" w:type="dxa"/>
        <w:right w:w="100" w:type="dxa"/>
      </w:tblCellMar>
    </w:tblPr>
  </w:style>
  <w:style w:type="table" w:styleId="afb" w:customStyle="1">
    <w:basedOn w:val="TableNormal"/>
    <w:tblPr>
      <w:tblStyleRowBandSize w:val="1"/>
      <w:tblStyleColBandSize w:val="1"/>
      <w:tblCellMar>
        <w:top w:w="100" w:type="dxa"/>
        <w:left w:w="100" w:type="dxa"/>
        <w:bottom w:w="100" w:type="dxa"/>
        <w:right w:w="100" w:type="dxa"/>
      </w:tblCellMar>
    </w:tblPr>
  </w:style>
  <w:style w:type="table" w:styleId="afc" w:customStyle="1">
    <w:basedOn w:val="TableNormal"/>
    <w:tblPr>
      <w:tblStyleRowBandSize w:val="1"/>
      <w:tblStyleColBandSize w:val="1"/>
      <w:tblCellMar>
        <w:top w:w="100" w:type="dxa"/>
        <w:left w:w="100" w:type="dxa"/>
        <w:bottom w:w="100" w:type="dxa"/>
        <w:right w:w="100" w:type="dxa"/>
      </w:tblCellMar>
    </w:tblPr>
  </w:style>
  <w:style w:type="table" w:styleId="afd" w:customStyle="1">
    <w:basedOn w:val="TableNormal"/>
    <w:tblPr>
      <w:tblStyleRowBandSize w:val="1"/>
      <w:tblStyleColBandSize w:val="1"/>
      <w:tblCellMar>
        <w:top w:w="100" w:type="dxa"/>
        <w:left w:w="100" w:type="dxa"/>
        <w:bottom w:w="100" w:type="dxa"/>
        <w:right w:w="100" w:type="dxa"/>
      </w:tblCellMar>
    </w:tblPr>
  </w:style>
  <w:style w:type="table" w:styleId="afe" w:customStyle="1">
    <w:basedOn w:val="TableNormal"/>
    <w:tblPr>
      <w:tblStyleRowBandSize w:val="1"/>
      <w:tblStyleColBandSize w:val="1"/>
      <w:tblCellMar>
        <w:top w:w="100" w:type="dxa"/>
        <w:left w:w="100" w:type="dxa"/>
        <w:bottom w:w="100" w:type="dxa"/>
        <w:right w:w="100" w:type="dxa"/>
      </w:tblCellMar>
    </w:tblPr>
  </w:style>
  <w:style w:type="table" w:styleId="aff" w:customStyle="1">
    <w:basedOn w:val="TableNormal"/>
    <w:tblPr>
      <w:tblStyleRowBandSize w:val="1"/>
      <w:tblStyleColBandSize w:val="1"/>
      <w:tblCellMar>
        <w:top w:w="100" w:type="dxa"/>
        <w:left w:w="100" w:type="dxa"/>
        <w:bottom w:w="100" w:type="dxa"/>
        <w:right w:w="100" w:type="dxa"/>
      </w:tblCellMar>
    </w:tblPr>
  </w:style>
  <w:style w:type="table" w:styleId="aff0" w:customStyle="1">
    <w:basedOn w:val="TableNormal"/>
    <w:tblPr>
      <w:tblStyleRowBandSize w:val="1"/>
      <w:tblStyleColBandSize w:val="1"/>
      <w:tblCellMar>
        <w:top w:w="100" w:type="dxa"/>
        <w:left w:w="100" w:type="dxa"/>
        <w:bottom w:w="100" w:type="dxa"/>
        <w:right w:w="100" w:type="dxa"/>
      </w:tblCellMar>
    </w:tblPr>
  </w:style>
  <w:style w:type="table" w:styleId="aff1" w:customStyle="1">
    <w:basedOn w:val="TableNormal"/>
    <w:tblPr>
      <w:tblStyleRowBandSize w:val="1"/>
      <w:tblStyleColBandSize w:val="1"/>
      <w:tblCellMar>
        <w:top w:w="100" w:type="dxa"/>
        <w:left w:w="100" w:type="dxa"/>
        <w:bottom w:w="100" w:type="dxa"/>
        <w:right w:w="100" w:type="dxa"/>
      </w:tblCellMar>
    </w:tblPr>
  </w:style>
  <w:style w:type="table" w:styleId="aff2" w:customStyle="1">
    <w:basedOn w:val="TableNormal"/>
    <w:tblPr>
      <w:tblStyleRowBandSize w:val="1"/>
      <w:tblStyleColBandSize w:val="1"/>
      <w:tblCellMar>
        <w:top w:w="100" w:type="dxa"/>
        <w:left w:w="100" w:type="dxa"/>
        <w:bottom w:w="100" w:type="dxa"/>
        <w:right w:w="100" w:type="dxa"/>
      </w:tblCellMar>
    </w:tblPr>
  </w:style>
  <w:style w:type="table" w:styleId="aff3" w:customStyle="1">
    <w:basedOn w:val="TableNormal"/>
    <w:tblPr>
      <w:tblStyleRowBandSize w:val="1"/>
      <w:tblStyleColBandSize w:val="1"/>
      <w:tblCellMar>
        <w:top w:w="100" w:type="dxa"/>
        <w:left w:w="100" w:type="dxa"/>
        <w:bottom w:w="100" w:type="dxa"/>
        <w:right w:w="100" w:type="dxa"/>
      </w:tblCellMar>
    </w:tblPr>
  </w:style>
  <w:style w:type="table" w:styleId="aff4" w:customStyle="1">
    <w:basedOn w:val="TableNormal"/>
    <w:tblPr>
      <w:tblStyleRowBandSize w:val="1"/>
      <w:tblStyleColBandSize w:val="1"/>
      <w:tblCellMar>
        <w:top w:w="100" w:type="dxa"/>
        <w:left w:w="100" w:type="dxa"/>
        <w:bottom w:w="100" w:type="dxa"/>
        <w:right w:w="100" w:type="dxa"/>
      </w:tblCellMar>
    </w:tblPr>
  </w:style>
  <w:style w:type="table" w:styleId="aff5" w:customStyle="1">
    <w:basedOn w:val="TableNormal"/>
    <w:tblPr>
      <w:tblStyleRowBandSize w:val="1"/>
      <w:tblStyleColBandSize w:val="1"/>
      <w:tblCellMar>
        <w:top w:w="100" w:type="dxa"/>
        <w:left w:w="100" w:type="dxa"/>
        <w:bottom w:w="100" w:type="dxa"/>
        <w:right w:w="100" w:type="dxa"/>
      </w:tblCellMar>
    </w:tblPr>
  </w:style>
  <w:style w:type="table" w:styleId="aff6" w:customStyle="1">
    <w:basedOn w:val="TableNormal"/>
    <w:tblPr>
      <w:tblStyleRowBandSize w:val="1"/>
      <w:tblStyleColBandSize w:val="1"/>
      <w:tblCellMar>
        <w:top w:w="100" w:type="dxa"/>
        <w:left w:w="100" w:type="dxa"/>
        <w:bottom w:w="100" w:type="dxa"/>
        <w:right w:w="100" w:type="dxa"/>
      </w:tblCellMar>
    </w:tblPr>
  </w:style>
  <w:style w:type="table" w:styleId="aff7" w:customStyle="1">
    <w:basedOn w:val="TableNormal"/>
    <w:tblPr>
      <w:tblStyleRowBandSize w:val="1"/>
      <w:tblStyleColBandSize w:val="1"/>
      <w:tblCellMar>
        <w:top w:w="100" w:type="dxa"/>
        <w:left w:w="100" w:type="dxa"/>
        <w:bottom w:w="100" w:type="dxa"/>
        <w:right w:w="100" w:type="dxa"/>
      </w:tblCellMar>
    </w:tblPr>
  </w:style>
  <w:style w:type="table" w:styleId="aff8" w:customStyle="1">
    <w:basedOn w:val="TableNormal"/>
    <w:tblPr>
      <w:tblStyleRowBandSize w:val="1"/>
      <w:tblStyleColBandSize w:val="1"/>
      <w:tblCellMar>
        <w:top w:w="100" w:type="dxa"/>
        <w:left w:w="100" w:type="dxa"/>
        <w:bottom w:w="100" w:type="dxa"/>
        <w:right w:w="100" w:type="dxa"/>
      </w:tblCellMar>
    </w:tblPr>
  </w:style>
  <w:style w:type="table" w:styleId="aff9" w:customStyle="1">
    <w:basedOn w:val="TableNormal"/>
    <w:tblPr>
      <w:tblStyleRowBandSize w:val="1"/>
      <w:tblStyleColBandSize w:val="1"/>
      <w:tblCellMar>
        <w:top w:w="100" w:type="dxa"/>
        <w:left w:w="100" w:type="dxa"/>
        <w:bottom w:w="100" w:type="dxa"/>
        <w:right w:w="100" w:type="dxa"/>
      </w:tblCellMar>
    </w:tblPr>
  </w:style>
  <w:style w:type="table" w:styleId="affa" w:customStyle="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07181"/>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54B3E"/>
    <w:rPr>
      <w:color w:val="0563C1" w:themeColor="hyperlink"/>
      <w:u w:val="single"/>
    </w:rPr>
  </w:style>
  <w:style w:type="character" w:styleId="UnresolvedMention">
    <w:name w:val="Unresolved Mention"/>
    <w:basedOn w:val="DefaultParagraphFont"/>
    <w:uiPriority w:val="99"/>
    <w:semiHidden/>
    <w:unhideWhenUsed/>
    <w:rsid w:val="00A54B3E"/>
    <w:rPr>
      <w:color w:val="605E5C"/>
      <w:shd w:val="clear" w:color="auto" w:fill="E1DFDD"/>
    </w:rPr>
  </w:style>
  <w:style w:type="table" w:styleId="affb"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c"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d"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e"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0"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1"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2"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3"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4"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5"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6"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7"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8"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9"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a"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b"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c"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d"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e"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0"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1"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2"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3"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4"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5"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6"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7"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8"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9"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a" w:customStyle="1">
    <w:basedOn w:val="TableNormal"/>
    <w:pPr>
      <w:spacing w:line="240" w:lineRule="auto"/>
    </w:pPr>
    <w:tblPr>
      <w:tblStyleRowBandSize w:val="1"/>
      <w:tblStyleColBandSize w:val="1"/>
      <w:tblCellMar>
        <w:top w:w="100" w:type="dxa"/>
        <w:left w:w="115" w:type="dxa"/>
        <w:bottom w:w="100" w:type="dxa"/>
        <w:right w:w="115" w:type="dxa"/>
      </w:tblCellMar>
    </w:tblPr>
  </w:style>
  <w:style w:type="paragraph" w:styleId="ListParagraph">
    <w:uiPriority w:val="34"/>
    <w:name w:val="List Paragraph"/>
    <w:basedOn w:val="Normal"/>
    <w:qFormat/>
    <w:rsid w:val="48D440B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tn.gov/content/dam/tn/oac/documents/OAC_Remediation_List_Categories.pdf" TargetMode="Externa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1a5176fa47fc4d54" /><Relationship Type="http://schemas.openxmlformats.org/officeDocument/2006/relationships/hyperlink" Target="https://www.tn.gov/content/dam/tn/oac/documents/OAC_Remediation_List_Categories.pdf" TargetMode="External" Id="Rb9336f0c73254966" /><Relationship Type="http://schemas.openxmlformats.org/officeDocument/2006/relationships/header" Target="header3.xml" Id="R377b3bcd4ab5435f" /><Relationship Type="http://schemas.openxmlformats.org/officeDocument/2006/relationships/header" Target="header4.xml" Id="R985b977348004d27" /><Relationship Type="http://schemas.openxmlformats.org/officeDocument/2006/relationships/hyperlink" Target="https://www.tn.gov/content/dam/tn/oac/documents/OAC_Remediation_List_Categories.pdf" TargetMode="External" Id="Rb39e1c6ad12e4324" /><Relationship Type="http://schemas.openxmlformats.org/officeDocument/2006/relationships/header" Target="header5.xml" Id="Rb9bbaf3e37ce437e" /><Relationship Type="http://schemas.openxmlformats.org/officeDocument/2006/relationships/hyperlink" Target="https://www.attorneygeneral.gov/wp-content/uploads/2021/12/Exhibit-E-Final-Distributor-Settlement-Agreement-8-11-21.pdf" TargetMode="External" Id="Rafc7471df3394936" /><Relationship Type="http://schemas.openxmlformats.org/officeDocument/2006/relationships/hyperlink" Target="mailto:opioid@jeffersoncountytn.gov" TargetMode="External" Id="Rb1624cffe00b4bc2" /><Relationship Type="http://schemas.openxmlformats.org/officeDocument/2006/relationships/hyperlink" Target="https://www.attorneygeneral.gov/wp-content/uploads/2021/12/Exhibit-E-Final-Distributor-Settlement-Agreement-8-11-21.pdf" TargetMode="External" Id="Rc0c066779747485c" /><Relationship Type="http://schemas.openxmlformats.org/officeDocument/2006/relationships/hyperlink" Target="https://www.attorneygeneral.gov/wp-content/uploads/2021/12/Exhibit-E-Final-Distributor-Settlement-Agreement-8-11-21.pdf" TargetMode="External" Id="R13488ee50f4d4156" /><Relationship Type="http://schemas.openxmlformats.org/officeDocument/2006/relationships/hyperlink" Target="https://www.tn.gov/content/dam/tn/oac/documents/OAC_Remediation_List_Categories.pdf" TargetMode="External" Id="R95f6416065634e1e" /><Relationship Type="http://schemas.openxmlformats.org/officeDocument/2006/relationships/hyperlink" Target="mailto:opioid@jeffersoncountytn.gov" TargetMode="External" Id="R6fea5121ca5e4cc5" /><Relationship Type="http://schemas.openxmlformats.org/officeDocument/2006/relationships/hyperlink" Target="mailto:opioid@jeffersoncountytn.gov" TargetMode="External" Id="R6465970e2ed5455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C1555E9E4ED4B94683484A9295CFD" ma:contentTypeVersion="15" ma:contentTypeDescription="Create a new document." ma:contentTypeScope="" ma:versionID="04eda6cec606281e0ca59eb668345659">
  <xsd:schema xmlns:xsd="http://www.w3.org/2001/XMLSchema" xmlns:xs="http://www.w3.org/2001/XMLSchema" xmlns:p="http://schemas.microsoft.com/office/2006/metadata/properties" xmlns:ns2="c1cfb96e-98d1-4938-92b1-6d732aff4403" xmlns:ns3="6f720325-f0c4-49ce-8d09-004987ea8999" targetNamespace="http://schemas.microsoft.com/office/2006/metadata/properties" ma:root="true" ma:fieldsID="123b543df3f76de8ddaffdb4077c96d9" ns2:_="" ns3:_="">
    <xsd:import namespace="c1cfb96e-98d1-4938-92b1-6d732aff4403"/>
    <xsd:import namespace="6f720325-f0c4-49ce-8d09-004987ea8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b96e-98d1-4938-92b1-6d732aff4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20325-f0c4-49ce-8d09-004987ea89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e557aa-5039-4727-a8e3-e5b93abe9486}" ma:internalName="TaxCatchAll" ma:showField="CatchAllData" ma:web="6f720325-f0c4-49ce-8d09-004987ea8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j+gPrq4Mwd4WIb6FyB8rG4rsQ==">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fb96e-98d1-4938-92b1-6d732aff4403">
      <Terms xmlns="http://schemas.microsoft.com/office/infopath/2007/PartnerControls"/>
    </lcf76f155ced4ddcb4097134ff3c332f>
    <TaxCatchAll xmlns="6f720325-f0c4-49ce-8d09-004987ea89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C64C1-7F7B-4E8A-BDE4-FF5005F044E2}"/>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6B335ECD-B09F-4960-A0AE-BFEE29E8B1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1E56ED-48E3-480A-B0EA-7C9D7E9337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Tourville, Jennifer Gale</dc:creator>
  <lastModifiedBy>McCall, Sarah</lastModifiedBy>
  <revision>5</revision>
  <dcterms:created xsi:type="dcterms:W3CDTF">2025-04-08T20:20:00.0000000Z</dcterms:created>
  <dcterms:modified xsi:type="dcterms:W3CDTF">2025-08-20T18:50:19.4447357Z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0x01010024CC1555E9E4ED4B94683484A9295CFD</vt:lpwstr>
  </property>
  <property fmtid="{D5CDD505-2E9C-101B-9397-08002B2CF9AE}" pid="3" name="MediaServiceImageTags">
    <vt:lpwstr/>
  </property>
</Properties>
</file>